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100" w:line="196.8" w:lineRule="auto"/>
        <w:jc w:val="center"/>
        <w:rPr>
          <w:color w:val="005951"/>
        </w:rPr>
      </w:pPr>
      <w:r w:rsidDel="00000000" w:rsidR="00000000" w:rsidRPr="00000000">
        <w:rPr>
          <w:color w:val="005951"/>
        </w:rPr>
        <w:drawing>
          <wp:inline distB="114300" distT="114300" distL="114300" distR="114300">
            <wp:extent cx="1752600" cy="1752600"/>
            <wp:effectExtent b="0" l="0" r="0" t="0"/>
            <wp:docPr id="1" name="image2.jpg"/>
            <a:graphic>
              <a:graphicData uri="http://schemas.openxmlformats.org/drawingml/2006/picture">
                <pic:pic>
                  <pic:nvPicPr>
                    <pic:cNvPr id="0" name="image2.jpg"/>
                    <pic:cNvPicPr preferRelativeResize="0"/>
                  </pic:nvPicPr>
                  <pic:blipFill>
                    <a:blip r:embed="rId6"/>
                    <a:srcRect b="0" l="0" r="0" t="0"/>
                    <a:stretch>
                      <a:fillRect/>
                    </a:stretch>
                  </pic:blipFill>
                  <pic:spPr>
                    <a:xfrm>
                      <a:off x="0" y="0"/>
                      <a:ext cx="1752600" cy="17526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Heading1"/>
        <w:keepNext w:val="0"/>
        <w:keepLines w:val="0"/>
        <w:spacing w:before="460" w:lineRule="auto"/>
        <w:jc w:val="center"/>
        <w:rPr>
          <w:b w:val="1"/>
          <w:bCs w:val="1"/>
          <w:color w:val="005951"/>
          <w:sz w:val="46"/>
          <w:szCs w:val="46"/>
        </w:rPr>
      </w:pPr>
      <w:bookmarkStart w:colFirst="0" w:colLast="0" w:name="_8jsigms9oqpc" w:id="0"/>
      <w:bookmarkEnd w:id="0"/>
      <w:r w:rsidDel="00000000" w:rsidR="00000000" w:rsidRPr="00000000">
        <w:rPr>
          <w:b w:val="1"/>
          <w:bCs w:val="1"/>
          <w:color w:val="005951"/>
          <w:sz w:val="46"/>
          <w:szCs w:val="46"/>
          <w:rtl w:val="0"/>
        </w:rPr>
        <w:t xml:space="preserve">Scoil Íosagáin Infant NS</w:t>
      </w:r>
    </w:p>
    <w:p w:rsidR="00000000" w:rsidDel="00000000" w:rsidP="00000000" w:rsidRDefault="00000000" w:rsidRPr="00000000" w14:paraId="00000003">
      <w:pPr>
        <w:pStyle w:val="Heading1"/>
        <w:keepNext w:val="0"/>
        <w:keepLines w:val="0"/>
        <w:spacing w:before="460" w:lineRule="auto"/>
        <w:jc w:val="center"/>
        <w:rPr>
          <w:b w:val="1"/>
          <w:bCs w:val="1"/>
          <w:color w:val="005951"/>
          <w:sz w:val="46"/>
          <w:szCs w:val="46"/>
        </w:rPr>
      </w:pPr>
      <w:bookmarkStart w:colFirst="0" w:colLast="0" w:name="_h73r3x6rwkk7" w:id="1"/>
      <w:bookmarkEnd w:id="1"/>
      <w:r w:rsidDel="00000000" w:rsidR="00000000" w:rsidRPr="00000000">
        <w:rPr>
          <w:b w:val="1"/>
          <w:bCs w:val="1"/>
          <w:color w:val="005951"/>
          <w:sz w:val="46"/>
          <w:szCs w:val="46"/>
          <w:rtl w:val="0"/>
        </w:rPr>
        <w:t xml:space="preserve">Bí Cineálta Policy to Prevent and Address Bullying Behaviour</w:t>
      </w:r>
    </w:p>
    <w:p w:rsidR="00000000" w:rsidDel="00000000" w:rsidP="00000000" w:rsidRDefault="00000000" w:rsidRPr="00000000" w14:paraId="00000004">
      <w:pPr>
        <w:spacing w:after="240" w:before="200" w:lineRule="auto"/>
        <w:ind w:left="-566.9291338582675" w:right="-162.4015748031485" w:firstLine="0"/>
        <w:jc w:val="both"/>
        <w:rPr>
          <w:b w:val="1"/>
          <w:bCs w:val="1"/>
          <w:sz w:val="26"/>
          <w:szCs w:val="26"/>
        </w:rPr>
      </w:pPr>
      <w:r w:rsidDel="00000000" w:rsidR="00000000" w:rsidRPr="00000000">
        <w:rPr>
          <w:b w:val="1"/>
          <w:bCs w:val="1"/>
          <w:sz w:val="26"/>
          <w:szCs w:val="26"/>
          <w:rtl w:val="0"/>
        </w:rPr>
        <w:t xml:space="preserve"> </w:t>
      </w:r>
    </w:p>
    <w:p w:rsidR="00000000" w:rsidDel="00000000" w:rsidP="00000000" w:rsidRDefault="00000000" w:rsidRPr="00000000" w14:paraId="00000005">
      <w:pPr>
        <w:spacing w:line="252.00000000000003" w:lineRule="auto"/>
        <w:ind w:left="-566.9291338582675" w:right="-162.4015748031485" w:firstLine="0"/>
        <w:jc w:val="both"/>
        <w:rPr>
          <w:color w:val="231f20"/>
        </w:rPr>
      </w:pPr>
      <w:r w:rsidDel="00000000" w:rsidR="00000000" w:rsidRPr="00000000">
        <w:rPr>
          <w:color w:val="231f20"/>
          <w:rtl w:val="0"/>
        </w:rPr>
        <w:t xml:space="preserve">The Board of Management of Scoil Íosagáín Infant School has adopted the following policy to prevent and address bullying behaviour.</w:t>
      </w:r>
    </w:p>
    <w:p w:rsidR="00000000" w:rsidDel="00000000" w:rsidP="00000000" w:rsidRDefault="00000000" w:rsidRPr="00000000" w14:paraId="00000006">
      <w:pPr>
        <w:spacing w:before="120" w:line="252.00000000000003" w:lineRule="auto"/>
        <w:ind w:left="-566.9291338582675" w:right="-162.4015748031485" w:firstLine="0"/>
        <w:jc w:val="both"/>
        <w:rPr>
          <w:color w:val="231f20"/>
        </w:rPr>
      </w:pPr>
      <w:r w:rsidDel="00000000" w:rsidR="00000000" w:rsidRPr="00000000">
        <w:rPr>
          <w:color w:val="231f20"/>
          <w:rtl w:val="0"/>
        </w:rPr>
        <w:t xml:space="preserve">This policy fully complies with the requirements of </w:t>
      </w:r>
      <w:r w:rsidDel="00000000" w:rsidR="00000000" w:rsidRPr="00000000">
        <w:rPr>
          <w:i w:val="1"/>
          <w:iCs w:val="1"/>
          <w:color w:val="231f20"/>
          <w:rtl w:val="0"/>
        </w:rPr>
        <w:t xml:space="preserve">Bí Cineálta: Procedures to Prevent and Address Bullying Behaviour for Primary and Post-Primary Schools </w:t>
      </w:r>
      <w:r w:rsidDel="00000000" w:rsidR="00000000" w:rsidRPr="00000000">
        <w:rPr>
          <w:color w:val="231f20"/>
          <w:rtl w:val="0"/>
        </w:rPr>
        <w:t xml:space="preserve">2024.</w:t>
      </w:r>
    </w:p>
    <w:p w:rsidR="00000000" w:rsidDel="00000000" w:rsidP="00000000" w:rsidRDefault="00000000" w:rsidRPr="00000000" w14:paraId="00000007">
      <w:pPr>
        <w:spacing w:before="120" w:line="252.00000000000003" w:lineRule="auto"/>
        <w:ind w:left="-566.9291338582675" w:right="-162.4015748031485" w:firstLine="0"/>
        <w:jc w:val="both"/>
        <w:rPr>
          <w:color w:val="231f20"/>
        </w:rPr>
      </w:pPr>
      <w:r w:rsidDel="00000000" w:rsidR="00000000" w:rsidRPr="00000000">
        <w:rPr>
          <w:color w:val="231f20"/>
          <w:rtl w:val="0"/>
        </w:rPr>
        <w:t xml:space="preserve">The board of management acknowledges that bullying behaviour interferes with the rights of the child as set out in the United Nations Convention on the Rights of the Child. We all, as a school community, have a responsibility to work together to prevent and address bullying behaviour and to deal with the negative impact of bullying behaviour.</w:t>
      </w:r>
    </w:p>
    <w:p w:rsidR="00000000" w:rsidDel="00000000" w:rsidP="00000000" w:rsidRDefault="00000000" w:rsidRPr="00000000" w14:paraId="00000008">
      <w:pPr>
        <w:spacing w:before="120" w:line="252.00000000000003" w:lineRule="auto"/>
        <w:ind w:left="-566.9291338582675" w:right="-162.4015748031485" w:firstLine="0"/>
        <w:jc w:val="both"/>
        <w:rPr>
          <w:color w:val="231f20"/>
        </w:rPr>
      </w:pPr>
      <w:r w:rsidDel="00000000" w:rsidR="00000000" w:rsidRPr="00000000">
        <w:rPr>
          <w:color w:val="231f20"/>
          <w:rtl w:val="0"/>
        </w:rPr>
        <w:t xml:space="preserve">We are committed to ensuring that all students who attend our school are kept safe from harm and that the wellbeing of our students is at the forefront of everything that we do. We recognise the negative impact that bullying behaviour can have on the lives of our students and we are fully committed to preventing and addressing bullying behaviour.</w:t>
      </w:r>
    </w:p>
    <w:p w:rsidR="00000000" w:rsidDel="00000000" w:rsidP="00000000" w:rsidRDefault="00000000" w:rsidRPr="00000000" w14:paraId="00000009">
      <w:pPr>
        <w:spacing w:before="120" w:line="252.00000000000003" w:lineRule="auto"/>
        <w:ind w:left="-566.9291338582675" w:right="-162.4015748031485" w:firstLine="0"/>
        <w:jc w:val="both"/>
        <w:rPr>
          <w:color w:val="231f20"/>
        </w:rPr>
      </w:pPr>
      <w:r w:rsidDel="00000000" w:rsidR="00000000" w:rsidRPr="00000000">
        <w:rPr>
          <w:color w:val="231f20"/>
          <w:rtl w:val="0"/>
        </w:rPr>
        <w:t xml:space="preserve">We confirm that we will, in accordance with our obligations under equality legislation, take all such steps that are reasonably practicable to prevent the harassment of students or staﬀ on any of the nine grounds specified: gender, civil status, family status, sexual orientation, religion, age, disability, race and membership of the Traveller community.</w:t>
      </w:r>
    </w:p>
    <w:p w:rsidR="00000000" w:rsidDel="00000000" w:rsidP="00000000" w:rsidRDefault="00000000" w:rsidRPr="00000000" w14:paraId="0000000A">
      <w:pPr>
        <w:spacing w:after="240" w:before="200" w:lineRule="auto"/>
        <w:ind w:left="-566.9291338582675" w:right="-162.4015748031485" w:firstLine="0"/>
        <w:jc w:val="both"/>
        <w:rPr/>
      </w:pPr>
      <w:r w:rsidDel="00000000" w:rsidR="00000000" w:rsidRPr="00000000">
        <w:rPr>
          <w:rtl w:val="0"/>
        </w:rPr>
        <w:t xml:space="preserve">We confirm that we will take all steps that are reasonably practicable to prevent all bullying or harassment of our students in whatever form and however motivated. </w:t>
      </w:r>
    </w:p>
    <w:p w:rsidR="00000000" w:rsidDel="00000000" w:rsidP="00000000" w:rsidRDefault="00000000" w:rsidRPr="00000000" w14:paraId="0000000B">
      <w:pPr>
        <w:spacing w:after="240" w:before="200" w:lineRule="auto"/>
        <w:ind w:left="-566.9291338582675" w:right="-162.4015748031485" w:firstLine="0"/>
        <w:jc w:val="both"/>
        <w:rPr/>
      </w:pPr>
      <w:r w:rsidDel="00000000" w:rsidR="00000000" w:rsidRPr="00000000">
        <w:rPr>
          <w:rtl w:val="0"/>
        </w:rPr>
        <w:t xml:space="preserve">Catholic schools have a distinctive understanding of the human person, recognising that every person is created in God's image and likeness and has inherent dignity as a child of God. This is the basis for ensuring that everybody in our school is treated with respect and care, in accordance with the Catholic Schedule. </w:t>
      </w:r>
    </w:p>
    <w:p w:rsidR="00000000" w:rsidDel="00000000" w:rsidP="00000000" w:rsidRDefault="00000000" w:rsidRPr="00000000" w14:paraId="0000000C">
      <w:pPr>
        <w:spacing w:before="240" w:lineRule="auto"/>
        <w:jc w:val="both"/>
        <w:rPr>
          <w:i w:val="1"/>
          <w:iCs w:val="1"/>
        </w:rPr>
      </w:pPr>
      <w:r w:rsidDel="00000000" w:rsidR="00000000" w:rsidRPr="00000000">
        <w:rPr>
          <w:i w:val="1"/>
          <w:iCs w:val="1"/>
          <w:rtl w:val="0"/>
        </w:rPr>
        <w:t xml:space="preserve"> </w:t>
      </w:r>
    </w:p>
    <w:p w:rsidR="00000000" w:rsidDel="00000000" w:rsidP="00000000" w:rsidRDefault="00000000" w:rsidRPr="00000000" w14:paraId="0000000D">
      <w:pPr>
        <w:spacing w:before="240" w:lineRule="auto"/>
        <w:ind w:left="-566.9291338582675" w:firstLine="0"/>
        <w:jc w:val="both"/>
        <w:rPr/>
      </w:pPr>
      <w:r w:rsidDel="00000000" w:rsidR="00000000" w:rsidRPr="00000000">
        <w:rPr>
          <w:rtl w:val="0"/>
        </w:rPr>
        <w:t xml:space="preserve">As a Catholic school, we are committed to respecting the dignity of every individual. No human person is to be devalued and everybody has a part to play in the school community, regardless of difference.” </w:t>
      </w:r>
    </w:p>
    <w:p w:rsidR="00000000" w:rsidDel="00000000" w:rsidP="00000000" w:rsidRDefault="00000000" w:rsidRPr="00000000" w14:paraId="0000000E">
      <w:pPr>
        <w:spacing w:after="240" w:before="200" w:lineRule="auto"/>
        <w:ind w:left="-566.9291338582675" w:right="-162.4015748031485" w:firstLine="0"/>
        <w:jc w:val="both"/>
        <w:rPr/>
      </w:pPr>
      <w:r w:rsidDel="00000000" w:rsidR="00000000" w:rsidRPr="00000000">
        <w:rPr>
          <w:rtl w:val="0"/>
        </w:rPr>
      </w:r>
    </w:p>
    <w:p w:rsidR="00000000" w:rsidDel="00000000" w:rsidP="00000000" w:rsidRDefault="00000000" w:rsidRPr="00000000" w14:paraId="0000000F">
      <w:pPr>
        <w:pStyle w:val="Heading1"/>
        <w:keepNext w:val="0"/>
        <w:keepLines w:val="0"/>
        <w:spacing w:before="480" w:lineRule="auto"/>
        <w:ind w:left="-566.9291338582675" w:right="-162.4015748031485" w:firstLine="0"/>
        <w:jc w:val="both"/>
        <w:rPr>
          <w:b w:val="1"/>
          <w:bCs w:val="1"/>
          <w:color w:val="005951"/>
        </w:rPr>
      </w:pPr>
      <w:bookmarkStart w:colFirst="0" w:colLast="0" w:name="_vst3qopd20gh" w:id="2"/>
      <w:bookmarkEnd w:id="2"/>
      <w:r w:rsidDel="00000000" w:rsidR="00000000" w:rsidRPr="00000000">
        <w:rPr>
          <w:b w:val="1"/>
          <w:bCs w:val="1"/>
          <w:color w:val="005951"/>
          <w:rtl w:val="0"/>
        </w:rPr>
        <w:t xml:space="preserve">Definition of bullying</w:t>
      </w:r>
    </w:p>
    <w:p w:rsidR="00000000" w:rsidDel="00000000" w:rsidP="00000000" w:rsidRDefault="00000000" w:rsidRPr="00000000" w14:paraId="00000010">
      <w:pPr>
        <w:spacing w:before="120" w:line="252.00000000000003" w:lineRule="auto"/>
        <w:ind w:left="-566.9291338582675" w:right="-162.4015748031485" w:firstLine="0"/>
        <w:jc w:val="both"/>
        <w:rPr>
          <w:color w:val="231f20"/>
        </w:rPr>
      </w:pPr>
      <w:r w:rsidDel="00000000" w:rsidR="00000000" w:rsidRPr="00000000">
        <w:rPr>
          <w:color w:val="231f20"/>
          <w:rtl w:val="0"/>
        </w:rPr>
        <w:t xml:space="preserve">Bullying is defined in </w:t>
      </w:r>
      <w:r w:rsidDel="00000000" w:rsidR="00000000" w:rsidRPr="00000000">
        <w:rPr>
          <w:i w:val="1"/>
          <w:iCs w:val="1"/>
          <w:color w:val="231f20"/>
          <w:rtl w:val="0"/>
        </w:rPr>
        <w:t xml:space="preserve">Cineáltas: Action Plan on Bullying </w:t>
      </w:r>
      <w:r w:rsidDel="00000000" w:rsidR="00000000" w:rsidRPr="00000000">
        <w:rPr>
          <w:color w:val="231f20"/>
          <w:rtl w:val="0"/>
        </w:rPr>
        <w:t xml:space="preserve">and </w:t>
      </w:r>
      <w:r w:rsidDel="00000000" w:rsidR="00000000" w:rsidRPr="00000000">
        <w:rPr>
          <w:i w:val="1"/>
          <w:iCs w:val="1"/>
          <w:color w:val="231f20"/>
          <w:rtl w:val="0"/>
        </w:rPr>
        <w:t xml:space="preserve">Bí Cineálta: Procedures to Prevent and Address Bullying Behaviour for Primary and Post-Primary Schools </w:t>
      </w:r>
      <w:r w:rsidDel="00000000" w:rsidR="00000000" w:rsidRPr="00000000">
        <w:rPr>
          <w:color w:val="231f20"/>
          <w:rtl w:val="0"/>
        </w:rPr>
        <w:t xml:space="preserve">as targeted behaviour, online or oﬄine that causes harm. The harm caused can be physical, social and/or emotional in nature. Bullying behaviour is repeated over time and involves an imbalance of power in relationships between two people or groups of people in society. </w:t>
      </w:r>
    </w:p>
    <w:p w:rsidR="00000000" w:rsidDel="00000000" w:rsidP="00000000" w:rsidRDefault="00000000" w:rsidRPr="00000000" w14:paraId="00000011">
      <w:pPr>
        <w:spacing w:before="120" w:line="252.00000000000003" w:lineRule="auto"/>
        <w:ind w:left="-566.9291338582675" w:right="-162.4015748031485" w:firstLine="0"/>
        <w:jc w:val="both"/>
        <w:rPr>
          <w:color w:val="231f20"/>
        </w:rPr>
      </w:pPr>
      <w:r w:rsidDel="00000000" w:rsidR="00000000" w:rsidRPr="00000000">
        <w:rPr>
          <w:rtl w:val="0"/>
        </w:rPr>
      </w:r>
    </w:p>
    <w:p w:rsidR="00000000" w:rsidDel="00000000" w:rsidP="00000000" w:rsidRDefault="00000000" w:rsidRPr="00000000" w14:paraId="00000012">
      <w:pPr>
        <w:spacing w:before="120" w:line="252.00000000000003" w:lineRule="auto"/>
        <w:ind w:left="-566.9291338582675" w:right="-162.4015748031485" w:firstLine="0"/>
        <w:jc w:val="both"/>
        <w:rPr>
          <w:color w:val="231f20"/>
        </w:rPr>
      </w:pPr>
      <w:r w:rsidDel="00000000" w:rsidR="00000000" w:rsidRPr="00000000">
        <w:rPr>
          <w:color w:val="231f20"/>
          <w:u w:val="single"/>
          <w:rtl w:val="0"/>
        </w:rPr>
        <w:t xml:space="preserve"> Behaviour that is not bullying behaviour</w:t>
      </w:r>
      <w:r w:rsidDel="00000000" w:rsidR="00000000" w:rsidRPr="00000000">
        <w:rPr>
          <w:color w:val="231f20"/>
          <w:rtl w:val="0"/>
        </w:rPr>
        <w:t xml:space="preserve">: </w:t>
      </w:r>
    </w:p>
    <w:p w:rsidR="00000000" w:rsidDel="00000000" w:rsidP="00000000" w:rsidRDefault="00000000" w:rsidRPr="00000000" w14:paraId="00000013">
      <w:pPr>
        <w:numPr>
          <w:ilvl w:val="0"/>
          <w:numId w:val="6"/>
        </w:numPr>
        <w:spacing w:before="120" w:line="252.00000000000003" w:lineRule="auto"/>
        <w:ind w:left="720" w:right="-162.4015748031485" w:hanging="360"/>
        <w:jc w:val="both"/>
        <w:rPr>
          <w:color w:val="231f20"/>
          <w:u w:val="none"/>
        </w:rPr>
      </w:pPr>
      <w:r w:rsidDel="00000000" w:rsidR="00000000" w:rsidRPr="00000000">
        <w:rPr>
          <w:color w:val="231f20"/>
          <w:rtl w:val="0"/>
        </w:rPr>
        <w:t xml:space="preserve">A one-off instance of negative behaviour towards a student is not bullying behaviour. However, a single hurtful message posted on social media can be considered bullying behaviour as it may be visible to a wide audience and has a high likelihood of being shared multiple times and so becomes a repeated behaviour.</w:t>
      </w:r>
    </w:p>
    <w:p w:rsidR="00000000" w:rsidDel="00000000" w:rsidP="00000000" w:rsidRDefault="00000000" w:rsidRPr="00000000" w14:paraId="00000014">
      <w:pPr>
        <w:spacing w:before="120" w:line="252.00000000000003" w:lineRule="auto"/>
        <w:ind w:left="720" w:right="-162.4015748031485" w:firstLine="0"/>
        <w:jc w:val="both"/>
        <w:rPr>
          <w:color w:val="231f20"/>
        </w:rPr>
      </w:pPr>
      <w:r w:rsidDel="00000000" w:rsidR="00000000" w:rsidRPr="00000000">
        <w:rPr>
          <w:rtl w:val="0"/>
        </w:rPr>
      </w:r>
    </w:p>
    <w:p w:rsidR="00000000" w:rsidDel="00000000" w:rsidP="00000000" w:rsidRDefault="00000000" w:rsidRPr="00000000" w14:paraId="00000015">
      <w:pPr>
        <w:numPr>
          <w:ilvl w:val="0"/>
          <w:numId w:val="6"/>
        </w:numPr>
        <w:spacing w:before="120" w:line="252.00000000000003" w:lineRule="auto"/>
        <w:ind w:left="720" w:right="-162.4015748031485" w:hanging="360"/>
        <w:jc w:val="both"/>
        <w:rPr>
          <w:color w:val="231f20"/>
          <w:u w:val="none"/>
        </w:rPr>
      </w:pPr>
      <w:r w:rsidDel="00000000" w:rsidR="00000000" w:rsidRPr="00000000">
        <w:rPr>
          <w:color w:val="231f20"/>
          <w:rtl w:val="0"/>
        </w:rPr>
        <w:t xml:space="preserve">If the repeated harm is real for the student experiencing the behaviour, but unintended by the other student, this is not bullying, but, importantly, must be addressed under the school ‘s code of behaviour. </w:t>
      </w:r>
    </w:p>
    <w:p w:rsidR="00000000" w:rsidDel="00000000" w:rsidP="00000000" w:rsidRDefault="00000000" w:rsidRPr="00000000" w14:paraId="00000016">
      <w:pPr>
        <w:spacing w:before="120" w:line="252.00000000000003" w:lineRule="auto"/>
        <w:ind w:left="720" w:right="-162.4015748031485" w:firstLine="0"/>
        <w:jc w:val="both"/>
        <w:rPr>
          <w:color w:val="231f20"/>
        </w:rPr>
      </w:pPr>
      <w:r w:rsidDel="00000000" w:rsidR="00000000" w:rsidRPr="00000000">
        <w:rPr>
          <w:rtl w:val="0"/>
        </w:rPr>
      </w:r>
    </w:p>
    <w:p w:rsidR="00000000" w:rsidDel="00000000" w:rsidP="00000000" w:rsidRDefault="00000000" w:rsidRPr="00000000" w14:paraId="00000017">
      <w:pPr>
        <w:numPr>
          <w:ilvl w:val="0"/>
          <w:numId w:val="6"/>
        </w:numPr>
        <w:spacing w:before="120" w:line="252.00000000000003" w:lineRule="auto"/>
        <w:ind w:left="720" w:right="-162.4015748031485" w:hanging="360"/>
        <w:jc w:val="both"/>
        <w:rPr>
          <w:color w:val="231f20"/>
          <w:u w:val="none"/>
        </w:rPr>
      </w:pPr>
      <w:r w:rsidDel="00000000" w:rsidR="00000000" w:rsidRPr="00000000">
        <w:rPr>
          <w:color w:val="231f20"/>
          <w:rtl w:val="0"/>
        </w:rPr>
        <w:t xml:space="preserve">Some students with special educational needs may have social communication difficulties which may make them communicate their needs through behaviours that can hurt themselves or others. It is important to note that these behaviours are not deliberate or planned, but in certain situations, they are an automatic response which they cannot control.  </w:t>
      </w:r>
    </w:p>
    <w:p w:rsidR="00000000" w:rsidDel="00000000" w:rsidP="00000000" w:rsidRDefault="00000000" w:rsidRPr="00000000" w14:paraId="00000018">
      <w:pPr>
        <w:spacing w:before="120" w:line="252.00000000000003" w:lineRule="auto"/>
        <w:ind w:left="720" w:right="-162.4015748031485" w:firstLine="0"/>
        <w:jc w:val="both"/>
        <w:rPr>
          <w:color w:val="231f20"/>
        </w:rPr>
      </w:pPr>
      <w:r w:rsidDel="00000000" w:rsidR="00000000" w:rsidRPr="00000000">
        <w:rPr>
          <w:rtl w:val="0"/>
        </w:rPr>
      </w:r>
    </w:p>
    <w:p w:rsidR="00000000" w:rsidDel="00000000" w:rsidP="00000000" w:rsidRDefault="00000000" w:rsidRPr="00000000" w14:paraId="00000019">
      <w:pPr>
        <w:numPr>
          <w:ilvl w:val="0"/>
          <w:numId w:val="6"/>
        </w:numPr>
        <w:spacing w:before="120" w:line="252.00000000000003" w:lineRule="auto"/>
        <w:ind w:left="720" w:right="-162.4015748031485" w:hanging="360"/>
        <w:jc w:val="both"/>
        <w:rPr>
          <w:color w:val="231f20"/>
          <w:u w:val="none"/>
        </w:rPr>
      </w:pPr>
      <w:r w:rsidDel="00000000" w:rsidR="00000000" w:rsidRPr="00000000">
        <w:rPr>
          <w:color w:val="231f20"/>
          <w:rtl w:val="0"/>
        </w:rPr>
        <w:t xml:space="preserve">Disagreement between students is not considered bullying </w:t>
      </w:r>
      <w:r w:rsidDel="00000000" w:rsidR="00000000" w:rsidRPr="00000000">
        <w:rPr>
          <w:b w:val="1"/>
          <w:bCs w:val="1"/>
          <w:color w:val="231f20"/>
          <w:rtl w:val="0"/>
        </w:rPr>
        <w:t xml:space="preserve">unless</w:t>
      </w:r>
      <w:r w:rsidDel="00000000" w:rsidR="00000000" w:rsidRPr="00000000">
        <w:rPr>
          <w:color w:val="231f20"/>
          <w:rtl w:val="0"/>
        </w:rPr>
        <w:t xml:space="preserve"> it involves deliberate and repeated attempts to cause distress, exclude or create dislike by others.</w:t>
      </w:r>
    </w:p>
    <w:p w:rsidR="00000000" w:rsidDel="00000000" w:rsidP="00000000" w:rsidRDefault="00000000" w:rsidRPr="00000000" w14:paraId="0000001A">
      <w:pPr>
        <w:spacing w:before="120" w:line="252.00000000000003" w:lineRule="auto"/>
        <w:ind w:left="-566.9291338582675" w:right="-162.4015748031485" w:firstLine="0"/>
        <w:jc w:val="both"/>
        <w:rPr>
          <w:color w:val="231f20"/>
        </w:rPr>
      </w:pPr>
      <w:r w:rsidDel="00000000" w:rsidR="00000000" w:rsidRPr="00000000">
        <w:rPr>
          <w:rtl w:val="0"/>
        </w:rPr>
      </w:r>
    </w:p>
    <w:p w:rsidR="00000000" w:rsidDel="00000000" w:rsidP="00000000" w:rsidRDefault="00000000" w:rsidRPr="00000000" w14:paraId="0000001B">
      <w:pPr>
        <w:spacing w:before="120" w:line="252.00000000000003" w:lineRule="auto"/>
        <w:ind w:left="-566.9291338582675" w:right="-162.4015748031485" w:firstLine="0"/>
        <w:jc w:val="both"/>
        <w:rPr>
          <w:color w:val="231f20"/>
        </w:rPr>
      </w:pPr>
      <w:r w:rsidDel="00000000" w:rsidR="00000000" w:rsidRPr="00000000">
        <w:rPr>
          <w:rtl w:val="0"/>
        </w:rPr>
      </w:r>
    </w:p>
    <w:p w:rsidR="00000000" w:rsidDel="00000000" w:rsidP="00000000" w:rsidRDefault="00000000" w:rsidRPr="00000000" w14:paraId="0000001C">
      <w:pPr>
        <w:spacing w:line="252.00000000000003" w:lineRule="auto"/>
        <w:ind w:left="-566.9291338582675" w:right="-162.4015748031485" w:firstLine="0"/>
        <w:jc w:val="both"/>
        <w:rPr/>
      </w:pPr>
      <w:r w:rsidDel="00000000" w:rsidR="00000000" w:rsidRPr="00000000">
        <w:rPr>
          <w:rtl w:val="0"/>
        </w:rPr>
      </w:r>
    </w:p>
    <w:p w:rsidR="00000000" w:rsidDel="00000000" w:rsidP="00000000" w:rsidRDefault="00000000" w:rsidRPr="00000000" w14:paraId="0000001D">
      <w:pPr>
        <w:spacing w:line="252.00000000000003" w:lineRule="auto"/>
        <w:ind w:left="-566.9291338582675" w:right="-162.4015748031485" w:firstLine="0"/>
        <w:jc w:val="both"/>
        <w:rPr/>
      </w:pPr>
      <w:r w:rsidDel="00000000" w:rsidR="00000000" w:rsidRPr="00000000">
        <w:rPr>
          <w:rtl w:val="0"/>
        </w:rPr>
      </w:r>
    </w:p>
    <w:p w:rsidR="00000000" w:rsidDel="00000000" w:rsidP="00000000" w:rsidRDefault="00000000" w:rsidRPr="00000000" w14:paraId="0000001E">
      <w:pPr>
        <w:spacing w:line="252.00000000000003" w:lineRule="auto"/>
        <w:ind w:left="-566.9291338582675" w:right="-162.4015748031485" w:firstLine="0"/>
        <w:jc w:val="both"/>
        <w:rPr/>
      </w:pPr>
      <w:r w:rsidDel="00000000" w:rsidR="00000000" w:rsidRPr="00000000">
        <w:rPr>
          <w:rtl w:val="0"/>
        </w:rPr>
      </w:r>
    </w:p>
    <w:p w:rsidR="00000000" w:rsidDel="00000000" w:rsidP="00000000" w:rsidRDefault="00000000" w:rsidRPr="00000000" w14:paraId="0000001F">
      <w:pPr>
        <w:spacing w:line="252.00000000000003" w:lineRule="auto"/>
        <w:ind w:left="-566.9291338582675" w:right="-162.4015748031485" w:firstLine="0"/>
        <w:jc w:val="both"/>
        <w:rPr/>
      </w:pPr>
      <w:r w:rsidDel="00000000" w:rsidR="00000000" w:rsidRPr="00000000">
        <w:rPr>
          <w:rtl w:val="0"/>
        </w:rPr>
      </w:r>
    </w:p>
    <w:p w:rsidR="00000000" w:rsidDel="00000000" w:rsidP="00000000" w:rsidRDefault="00000000" w:rsidRPr="00000000" w14:paraId="00000020">
      <w:pPr>
        <w:spacing w:line="252.00000000000003" w:lineRule="auto"/>
        <w:ind w:left="-566.9291338582675" w:right="-162.4015748031485" w:firstLine="0"/>
        <w:jc w:val="both"/>
        <w:rPr/>
      </w:pPr>
      <w:r w:rsidDel="00000000" w:rsidR="00000000" w:rsidRPr="00000000">
        <w:rPr>
          <w:rtl w:val="0"/>
        </w:rPr>
      </w:r>
    </w:p>
    <w:p w:rsidR="00000000" w:rsidDel="00000000" w:rsidP="00000000" w:rsidRDefault="00000000" w:rsidRPr="00000000" w14:paraId="00000021">
      <w:pPr>
        <w:spacing w:line="252.00000000000003" w:lineRule="auto"/>
        <w:ind w:left="-566.9291338582675" w:right="-162.4015748031485" w:firstLine="0"/>
        <w:jc w:val="both"/>
        <w:rPr/>
      </w:pPr>
      <w:r w:rsidDel="00000000" w:rsidR="00000000" w:rsidRPr="00000000">
        <w:rPr>
          <w:rtl w:val="0"/>
        </w:rPr>
      </w:r>
    </w:p>
    <w:p w:rsidR="00000000" w:rsidDel="00000000" w:rsidP="00000000" w:rsidRDefault="00000000" w:rsidRPr="00000000" w14:paraId="00000022">
      <w:pPr>
        <w:pStyle w:val="Heading1"/>
        <w:keepNext w:val="0"/>
        <w:keepLines w:val="0"/>
        <w:spacing w:after="0" w:before="120" w:line="216" w:lineRule="auto"/>
        <w:ind w:left="-566.9291338582675" w:right="-162.4015748031485" w:firstLine="0"/>
        <w:jc w:val="both"/>
        <w:rPr>
          <w:b w:val="1"/>
          <w:bCs w:val="1"/>
          <w:color w:val="005951"/>
          <w:sz w:val="42"/>
          <w:szCs w:val="42"/>
        </w:rPr>
      </w:pPr>
      <w:bookmarkStart w:colFirst="0" w:colLast="0" w:name="_v8trptbo6yc1" w:id="3"/>
      <w:bookmarkEnd w:id="3"/>
      <w:r w:rsidDel="00000000" w:rsidR="00000000" w:rsidRPr="00000000">
        <w:rPr>
          <w:b w:val="1"/>
          <w:bCs w:val="1"/>
          <w:color w:val="005951"/>
          <w:sz w:val="42"/>
          <w:szCs w:val="42"/>
          <w:rtl w:val="0"/>
        </w:rPr>
        <w:t xml:space="preserve">Section A: Development/review of our Bí Cineálta policy to prevent and address bullying behaviour</w:t>
      </w:r>
    </w:p>
    <w:p w:rsidR="00000000" w:rsidDel="00000000" w:rsidP="00000000" w:rsidRDefault="00000000" w:rsidRPr="00000000" w14:paraId="00000023">
      <w:pPr>
        <w:spacing w:before="120" w:line="252.00000000000003" w:lineRule="auto"/>
        <w:ind w:left="-566.9291338582675" w:right="-162.4015748031485" w:firstLine="0"/>
        <w:jc w:val="both"/>
        <w:rPr>
          <w:color w:val="231f20"/>
        </w:rPr>
      </w:pPr>
      <w:r w:rsidDel="00000000" w:rsidR="00000000" w:rsidRPr="00000000">
        <w:rPr>
          <w:color w:val="231f20"/>
          <w:rtl w:val="0"/>
        </w:rPr>
        <w:t xml:space="preserve">All members of our school community were provided with the opportunity to input into the development/review of this policy.</w:t>
      </w:r>
    </w:p>
    <w:p w:rsidR="00000000" w:rsidDel="00000000" w:rsidP="00000000" w:rsidRDefault="00000000" w:rsidRPr="00000000" w14:paraId="00000024">
      <w:pPr>
        <w:spacing w:after="240" w:before="20" w:lineRule="auto"/>
        <w:ind w:left="-566.9291338582675" w:right="-162.4015748031485" w:firstLine="0"/>
        <w:jc w:val="both"/>
        <w:rPr>
          <w:sz w:val="14"/>
          <w:szCs w:val="14"/>
        </w:rPr>
      </w:pPr>
      <w:r w:rsidDel="00000000" w:rsidR="00000000" w:rsidRPr="00000000">
        <w:rPr>
          <w:sz w:val="14"/>
          <w:szCs w:val="14"/>
          <w:rtl w:val="0"/>
        </w:rPr>
        <w:t xml:space="preserve"> </w:t>
      </w:r>
    </w:p>
    <w:tbl>
      <w:tblPr>
        <w:tblStyle w:val="Table1"/>
        <w:tblW w:w="8985.0" w:type="dxa"/>
        <w:jc w:val="left"/>
        <w:tblInd w:w="-27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835"/>
        <w:gridCol w:w="2535"/>
        <w:gridCol w:w="3615"/>
        <w:tblGridChange w:id="0">
          <w:tblGrid>
            <w:gridCol w:w="2835"/>
            <w:gridCol w:w="2535"/>
            <w:gridCol w:w="3615"/>
          </w:tblGrid>
        </w:tblGridChange>
      </w:tblGrid>
      <w:tr>
        <w:trPr>
          <w:cantSplit w:val="0"/>
          <w:trHeight w:val="660" w:hRule="atLeast"/>
          <w:tblHeader w:val="0"/>
        </w:trPr>
        <w:tc>
          <w:tcPr>
            <w:tcBorders>
              <w:top w:color="005951" w:space="0" w:sz="18" w:val="single"/>
              <w:left w:color="005951" w:space="0" w:sz="18" w:val="single"/>
              <w:bottom w:color="005951" w:space="0" w:sz="6" w:val="single"/>
              <w:right w:color="005951" w:space="0" w:sz="6" w:val="single"/>
            </w:tcBorders>
            <w:tcMar>
              <w:top w:w="0.0" w:type="dxa"/>
              <w:left w:w="0.0" w:type="dxa"/>
              <w:bottom w:w="0.0" w:type="dxa"/>
              <w:right w:w="0.0" w:type="dxa"/>
            </w:tcMar>
            <w:vAlign w:val="top"/>
          </w:tcPr>
          <w:p w:rsidR="00000000" w:rsidDel="00000000" w:rsidP="00000000" w:rsidRDefault="00000000" w:rsidRPr="00000000" w14:paraId="00000025">
            <w:pPr>
              <w:spacing w:after="240" w:before="240" w:lineRule="auto"/>
              <w:ind w:left="-566.9291338582675" w:right="-162.4015748031485"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5951" w:space="0" w:sz="18" w:val="single"/>
              <w:left w:color="000000" w:space="0" w:sz="0" w:val="nil"/>
              <w:bottom w:color="005951" w:space="0" w:sz="6" w:val="single"/>
              <w:right w:color="005951" w:space="0" w:sz="6" w:val="single"/>
            </w:tcBorders>
            <w:tcMar>
              <w:top w:w="0.0" w:type="dxa"/>
              <w:left w:w="0.0" w:type="dxa"/>
              <w:bottom w:w="0.0" w:type="dxa"/>
              <w:right w:w="0.0" w:type="dxa"/>
            </w:tcMar>
            <w:vAlign w:val="top"/>
          </w:tcPr>
          <w:p w:rsidR="00000000" w:rsidDel="00000000" w:rsidP="00000000" w:rsidRDefault="00000000" w:rsidRPr="00000000" w14:paraId="00000026">
            <w:pPr>
              <w:spacing w:before="20" w:lineRule="auto"/>
              <w:ind w:left="0" w:right="-162.4015748031485" w:firstLine="0"/>
              <w:jc w:val="both"/>
              <w:rPr>
                <w:color w:val="231f20"/>
              </w:rPr>
            </w:pPr>
            <w:r w:rsidDel="00000000" w:rsidR="00000000" w:rsidRPr="00000000">
              <w:rPr>
                <w:color w:val="231f20"/>
                <w:rtl w:val="0"/>
              </w:rPr>
              <w:t xml:space="preserve">Date consulted</w:t>
            </w:r>
          </w:p>
        </w:tc>
        <w:tc>
          <w:tcPr>
            <w:tcBorders>
              <w:top w:color="005951" w:space="0" w:sz="18" w:val="single"/>
              <w:left w:color="000000" w:space="0" w:sz="0" w:val="nil"/>
              <w:bottom w:color="005951" w:space="0" w:sz="6" w:val="single"/>
              <w:right w:color="005951" w:space="0" w:sz="18" w:val="single"/>
            </w:tcBorders>
            <w:tcMar>
              <w:top w:w="0.0" w:type="dxa"/>
              <w:left w:w="0.0" w:type="dxa"/>
              <w:bottom w:w="0.0" w:type="dxa"/>
              <w:right w:w="0.0" w:type="dxa"/>
            </w:tcMar>
            <w:vAlign w:val="top"/>
          </w:tcPr>
          <w:p w:rsidR="00000000" w:rsidDel="00000000" w:rsidP="00000000" w:rsidRDefault="00000000" w:rsidRPr="00000000" w14:paraId="00000027">
            <w:pPr>
              <w:spacing w:before="20" w:lineRule="auto"/>
              <w:ind w:left="141.7322834645671" w:right="-162.4015748031485" w:firstLine="0"/>
              <w:jc w:val="both"/>
              <w:rPr>
                <w:color w:val="231f20"/>
              </w:rPr>
            </w:pPr>
            <w:r w:rsidDel="00000000" w:rsidR="00000000" w:rsidRPr="00000000">
              <w:rPr>
                <w:color w:val="231f20"/>
                <w:rtl w:val="0"/>
              </w:rPr>
              <w:t xml:space="preserve">Method of consultation</w:t>
            </w:r>
          </w:p>
        </w:tc>
      </w:tr>
      <w:tr>
        <w:trPr>
          <w:cantSplit w:val="0"/>
          <w:trHeight w:val="675" w:hRule="atLeast"/>
          <w:tblHeader w:val="0"/>
        </w:trPr>
        <w:tc>
          <w:tcPr>
            <w:tcBorders>
              <w:top w:color="000000" w:space="0" w:sz="0" w:val="nil"/>
              <w:left w:color="005951" w:space="0" w:sz="18" w:val="single"/>
              <w:bottom w:color="005951" w:space="0" w:sz="6" w:val="single"/>
              <w:right w:color="005951" w:space="0" w:sz="6" w:val="single"/>
            </w:tcBorders>
            <w:tcMar>
              <w:top w:w="0.0" w:type="dxa"/>
              <w:left w:w="0.0" w:type="dxa"/>
              <w:bottom w:w="0.0" w:type="dxa"/>
              <w:right w:w="0.0" w:type="dxa"/>
            </w:tcMar>
            <w:vAlign w:val="top"/>
          </w:tcPr>
          <w:p w:rsidR="00000000" w:rsidDel="00000000" w:rsidP="00000000" w:rsidRDefault="00000000" w:rsidRPr="00000000" w14:paraId="00000028">
            <w:pPr>
              <w:spacing w:before="20" w:lineRule="auto"/>
              <w:ind w:left="0" w:right="-162.4015748031485" w:firstLine="0"/>
              <w:jc w:val="both"/>
              <w:rPr>
                <w:color w:val="231f20"/>
              </w:rPr>
            </w:pPr>
            <w:r w:rsidDel="00000000" w:rsidR="00000000" w:rsidRPr="00000000">
              <w:rPr>
                <w:color w:val="231f20"/>
                <w:rtl w:val="0"/>
              </w:rPr>
              <w:t xml:space="preserve">School Staﬀ</w:t>
            </w:r>
          </w:p>
        </w:tc>
        <w:tc>
          <w:tcPr>
            <w:tcBorders>
              <w:top w:color="000000" w:space="0" w:sz="0" w:val="nil"/>
              <w:left w:color="000000" w:space="0" w:sz="0" w:val="nil"/>
              <w:bottom w:color="005951" w:space="0" w:sz="6" w:val="single"/>
              <w:right w:color="005951" w:space="0" w:sz="6" w:val="single"/>
            </w:tcBorders>
            <w:tcMar>
              <w:top w:w="0.0" w:type="dxa"/>
              <w:left w:w="0.0" w:type="dxa"/>
              <w:bottom w:w="0.0" w:type="dxa"/>
              <w:right w:w="0.0" w:type="dxa"/>
            </w:tcMar>
            <w:vAlign w:val="top"/>
          </w:tcPr>
          <w:p w:rsidR="00000000" w:rsidDel="00000000" w:rsidP="00000000" w:rsidRDefault="00000000" w:rsidRPr="00000000" w14:paraId="00000029">
            <w:pPr>
              <w:spacing w:after="240" w:before="240" w:lineRule="auto"/>
              <w:ind w:left="0" w:right="-162.4015748031485"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24.02.26</w:t>
            </w:r>
          </w:p>
        </w:tc>
        <w:tc>
          <w:tcPr>
            <w:tcBorders>
              <w:top w:color="000000" w:space="0" w:sz="0" w:val="nil"/>
              <w:left w:color="000000" w:space="0" w:sz="0" w:val="nil"/>
              <w:bottom w:color="005951" w:space="0" w:sz="6" w:val="single"/>
              <w:right w:color="005951" w:space="0" w:sz="18" w:val="single"/>
            </w:tcBorders>
            <w:tcMar>
              <w:top w:w="0.0" w:type="dxa"/>
              <w:left w:w="0.0" w:type="dxa"/>
              <w:bottom w:w="0.0" w:type="dxa"/>
              <w:right w:w="0.0" w:type="dxa"/>
            </w:tcMar>
            <w:vAlign w:val="top"/>
          </w:tcPr>
          <w:p w:rsidR="00000000" w:rsidDel="00000000" w:rsidP="00000000" w:rsidRDefault="00000000" w:rsidRPr="00000000" w14:paraId="0000002A">
            <w:pPr>
              <w:spacing w:after="240" w:before="240" w:lineRule="auto"/>
              <w:ind w:left="141.7322834645671" w:right="-162.4015748031485"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Staff meeting and questionnaire</w:t>
            </w:r>
          </w:p>
        </w:tc>
      </w:tr>
      <w:tr>
        <w:trPr>
          <w:cantSplit w:val="0"/>
          <w:trHeight w:val="675" w:hRule="atLeast"/>
          <w:tblHeader w:val="0"/>
        </w:trPr>
        <w:tc>
          <w:tcPr>
            <w:tcBorders>
              <w:top w:color="000000" w:space="0" w:sz="0" w:val="nil"/>
              <w:left w:color="005951" w:space="0" w:sz="18" w:val="single"/>
              <w:bottom w:color="005951" w:space="0" w:sz="6" w:val="single"/>
              <w:right w:color="005951" w:space="0" w:sz="6" w:val="single"/>
            </w:tcBorders>
            <w:tcMar>
              <w:top w:w="0.0" w:type="dxa"/>
              <w:left w:w="0.0" w:type="dxa"/>
              <w:bottom w:w="0.0" w:type="dxa"/>
              <w:right w:w="0.0" w:type="dxa"/>
            </w:tcMar>
            <w:vAlign w:val="top"/>
          </w:tcPr>
          <w:p w:rsidR="00000000" w:rsidDel="00000000" w:rsidP="00000000" w:rsidRDefault="00000000" w:rsidRPr="00000000" w14:paraId="0000002B">
            <w:pPr>
              <w:spacing w:before="20" w:lineRule="auto"/>
              <w:ind w:left="-566.9291338582675" w:right="-162.4015748031485" w:firstLine="566.9291338582675"/>
              <w:jc w:val="both"/>
              <w:rPr>
                <w:color w:val="231f20"/>
              </w:rPr>
            </w:pPr>
            <w:r w:rsidDel="00000000" w:rsidR="00000000" w:rsidRPr="00000000">
              <w:rPr>
                <w:color w:val="231f20"/>
                <w:rtl w:val="0"/>
              </w:rPr>
              <w:t xml:space="preserve">Students</w:t>
            </w:r>
            <w:r w:rsidDel="00000000" w:rsidR="00000000" w:rsidRPr="00000000">
              <w:rPr>
                <w:rtl w:val="0"/>
              </w:rPr>
            </w:r>
          </w:p>
        </w:tc>
        <w:tc>
          <w:tcPr>
            <w:tcBorders>
              <w:top w:color="000000" w:space="0" w:sz="0" w:val="nil"/>
              <w:left w:color="000000" w:space="0" w:sz="0" w:val="nil"/>
              <w:bottom w:color="005951" w:space="0" w:sz="6" w:val="single"/>
              <w:right w:color="005951" w:space="0" w:sz="6" w:val="single"/>
            </w:tcBorders>
            <w:tcMar>
              <w:top w:w="0.0" w:type="dxa"/>
              <w:left w:w="0.0" w:type="dxa"/>
              <w:bottom w:w="0.0" w:type="dxa"/>
              <w:right w:w="0.0" w:type="dxa"/>
            </w:tcMar>
            <w:vAlign w:val="top"/>
          </w:tcPr>
          <w:p w:rsidR="00000000" w:rsidDel="00000000" w:rsidP="00000000" w:rsidRDefault="00000000" w:rsidRPr="00000000" w14:paraId="0000002C">
            <w:pPr>
              <w:spacing w:after="240" w:before="240" w:lineRule="auto"/>
              <w:ind w:left="0" w:right="-162.4015748031485"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16.02.2026</w:t>
            </w:r>
            <w:r w:rsidDel="00000000" w:rsidR="00000000" w:rsidRPr="00000000">
              <w:rPr>
                <w:rtl w:val="0"/>
              </w:rPr>
            </w:r>
          </w:p>
        </w:tc>
        <w:tc>
          <w:tcPr>
            <w:tcBorders>
              <w:top w:color="000000" w:space="0" w:sz="0" w:val="nil"/>
              <w:left w:color="000000" w:space="0" w:sz="0" w:val="nil"/>
              <w:bottom w:color="005951" w:space="0" w:sz="6" w:val="single"/>
              <w:right w:color="005951" w:space="0" w:sz="18" w:val="single"/>
            </w:tcBorders>
            <w:tcMar>
              <w:top w:w="0.0" w:type="dxa"/>
              <w:left w:w="0.0" w:type="dxa"/>
              <w:bottom w:w="0.0" w:type="dxa"/>
              <w:right w:w="0.0" w:type="dxa"/>
            </w:tcMar>
            <w:vAlign w:val="top"/>
          </w:tcPr>
          <w:p w:rsidR="00000000" w:rsidDel="00000000" w:rsidP="00000000" w:rsidRDefault="00000000" w:rsidRPr="00000000" w14:paraId="0000002D">
            <w:pPr>
              <w:spacing w:after="240" w:before="240" w:lineRule="auto"/>
              <w:ind w:left="141.7322834645671" w:right="-162.4015748031485"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Focus Group </w:t>
            </w:r>
          </w:p>
        </w:tc>
      </w:tr>
      <w:tr>
        <w:trPr>
          <w:cantSplit w:val="0"/>
          <w:trHeight w:val="795" w:hRule="atLeast"/>
          <w:tblHeader w:val="0"/>
        </w:trPr>
        <w:tc>
          <w:tcPr>
            <w:tcBorders>
              <w:top w:color="000000" w:space="0" w:sz="0" w:val="nil"/>
              <w:left w:color="005951" w:space="0" w:sz="18" w:val="single"/>
              <w:bottom w:color="005951" w:space="0" w:sz="6" w:val="single"/>
              <w:right w:color="005951" w:space="0" w:sz="6" w:val="single"/>
            </w:tcBorders>
            <w:tcMar>
              <w:top w:w="0.0" w:type="dxa"/>
              <w:left w:w="0.0" w:type="dxa"/>
              <w:bottom w:w="0.0" w:type="dxa"/>
              <w:right w:w="0.0" w:type="dxa"/>
            </w:tcMar>
            <w:vAlign w:val="top"/>
          </w:tcPr>
          <w:p w:rsidR="00000000" w:rsidDel="00000000" w:rsidP="00000000" w:rsidRDefault="00000000" w:rsidRPr="00000000" w14:paraId="0000002E">
            <w:pPr>
              <w:spacing w:before="20" w:lineRule="auto"/>
              <w:ind w:left="-566.9291338582675" w:right="-162.4015748031485" w:firstLine="566.9291338582675"/>
              <w:jc w:val="both"/>
              <w:rPr>
                <w:color w:val="231f20"/>
              </w:rPr>
            </w:pPr>
            <w:r w:rsidDel="00000000" w:rsidR="00000000" w:rsidRPr="00000000">
              <w:rPr>
                <w:color w:val="231f20"/>
                <w:rtl w:val="0"/>
              </w:rPr>
              <w:t xml:space="preserve">Parents</w:t>
            </w:r>
          </w:p>
        </w:tc>
        <w:tc>
          <w:tcPr>
            <w:tcBorders>
              <w:top w:color="000000" w:space="0" w:sz="0" w:val="nil"/>
              <w:left w:color="000000" w:space="0" w:sz="0" w:val="nil"/>
              <w:bottom w:color="005951" w:space="0" w:sz="6" w:val="single"/>
              <w:right w:color="005951" w:space="0" w:sz="6" w:val="single"/>
            </w:tcBorders>
            <w:tcMar>
              <w:top w:w="0.0" w:type="dxa"/>
              <w:left w:w="0.0" w:type="dxa"/>
              <w:bottom w:w="0.0" w:type="dxa"/>
              <w:right w:w="0.0" w:type="dxa"/>
            </w:tcMar>
            <w:vAlign w:val="top"/>
          </w:tcPr>
          <w:p w:rsidR="00000000" w:rsidDel="00000000" w:rsidP="00000000" w:rsidRDefault="00000000" w:rsidRPr="00000000" w14:paraId="0000002F">
            <w:pPr>
              <w:spacing w:after="240" w:before="240" w:lineRule="auto"/>
              <w:ind w:left="0" w:right="-162.4015748031485"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23.02.2026</w:t>
            </w:r>
          </w:p>
          <w:p w:rsidR="00000000" w:rsidDel="00000000" w:rsidP="00000000" w:rsidRDefault="00000000" w:rsidRPr="00000000" w14:paraId="00000030">
            <w:pPr>
              <w:spacing w:after="240" w:before="240" w:lineRule="auto"/>
              <w:ind w:left="0" w:right="-162.4015748031485"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5951" w:space="0" w:sz="6" w:val="single"/>
              <w:right w:color="005951" w:space="0" w:sz="18" w:val="single"/>
            </w:tcBorders>
            <w:tcMar>
              <w:top w:w="0.0" w:type="dxa"/>
              <w:left w:w="0.0" w:type="dxa"/>
              <w:bottom w:w="0.0" w:type="dxa"/>
              <w:right w:w="0.0" w:type="dxa"/>
            </w:tcMar>
            <w:vAlign w:val="top"/>
          </w:tcPr>
          <w:p w:rsidR="00000000" w:rsidDel="00000000" w:rsidP="00000000" w:rsidRDefault="00000000" w:rsidRPr="00000000" w14:paraId="00000031">
            <w:pPr>
              <w:spacing w:after="240" w:before="240" w:lineRule="auto"/>
              <w:ind w:left="141.7322834645671" w:right="-162.4015748031485"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Questionnaire </w:t>
            </w:r>
          </w:p>
        </w:tc>
      </w:tr>
      <w:tr>
        <w:trPr>
          <w:cantSplit w:val="0"/>
          <w:trHeight w:val="675" w:hRule="atLeast"/>
          <w:tblHeader w:val="0"/>
        </w:trPr>
        <w:tc>
          <w:tcPr>
            <w:tcBorders>
              <w:top w:color="000000" w:space="0" w:sz="0" w:val="nil"/>
              <w:left w:color="005951" w:space="0" w:sz="18" w:val="single"/>
              <w:bottom w:color="005951" w:space="0" w:sz="6" w:val="single"/>
              <w:right w:color="005951" w:space="0" w:sz="6" w:val="single"/>
            </w:tcBorders>
            <w:tcMar>
              <w:top w:w="0.0" w:type="dxa"/>
              <w:left w:w="0.0" w:type="dxa"/>
              <w:bottom w:w="0.0" w:type="dxa"/>
              <w:right w:w="0.0" w:type="dxa"/>
            </w:tcMar>
            <w:vAlign w:val="top"/>
          </w:tcPr>
          <w:p w:rsidR="00000000" w:rsidDel="00000000" w:rsidP="00000000" w:rsidRDefault="00000000" w:rsidRPr="00000000" w14:paraId="00000032">
            <w:pPr>
              <w:spacing w:before="20" w:lineRule="auto"/>
              <w:ind w:left="-566.9291338582675" w:right="-162.4015748031485" w:firstLine="566.9291338582675"/>
              <w:jc w:val="both"/>
              <w:rPr>
                <w:color w:val="231f20"/>
              </w:rPr>
            </w:pPr>
            <w:r w:rsidDel="00000000" w:rsidR="00000000" w:rsidRPr="00000000">
              <w:rPr>
                <w:color w:val="231f20"/>
                <w:rtl w:val="0"/>
              </w:rPr>
              <w:t xml:space="preserve">Board of Management</w:t>
            </w:r>
          </w:p>
        </w:tc>
        <w:tc>
          <w:tcPr>
            <w:tcBorders>
              <w:top w:color="000000" w:space="0" w:sz="0" w:val="nil"/>
              <w:left w:color="000000" w:space="0" w:sz="0" w:val="nil"/>
              <w:bottom w:color="005951" w:space="0" w:sz="6" w:val="single"/>
              <w:right w:color="005951" w:space="0" w:sz="6" w:val="single"/>
            </w:tcBorders>
            <w:tcMar>
              <w:top w:w="0.0" w:type="dxa"/>
              <w:left w:w="0.0" w:type="dxa"/>
              <w:bottom w:w="0.0" w:type="dxa"/>
              <w:right w:w="0.0" w:type="dxa"/>
            </w:tcMar>
            <w:vAlign w:val="top"/>
          </w:tcPr>
          <w:p w:rsidR="00000000" w:rsidDel="00000000" w:rsidP="00000000" w:rsidRDefault="00000000" w:rsidRPr="00000000" w14:paraId="00000033">
            <w:pPr>
              <w:spacing w:after="240" w:before="240" w:lineRule="auto"/>
              <w:ind w:left="0" w:right="-162.4015748031485"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26.02.2026</w:t>
            </w:r>
          </w:p>
        </w:tc>
        <w:tc>
          <w:tcPr>
            <w:tcBorders>
              <w:top w:color="000000" w:space="0" w:sz="0" w:val="nil"/>
              <w:left w:color="000000" w:space="0" w:sz="0" w:val="nil"/>
              <w:bottom w:color="005951" w:space="0" w:sz="6" w:val="single"/>
              <w:right w:color="005951" w:space="0" w:sz="18" w:val="single"/>
            </w:tcBorders>
            <w:tcMar>
              <w:top w:w="0.0" w:type="dxa"/>
              <w:left w:w="0.0" w:type="dxa"/>
              <w:bottom w:w="0.0" w:type="dxa"/>
              <w:right w:w="0.0" w:type="dxa"/>
            </w:tcMar>
            <w:vAlign w:val="top"/>
          </w:tcPr>
          <w:p w:rsidR="00000000" w:rsidDel="00000000" w:rsidP="00000000" w:rsidRDefault="00000000" w:rsidRPr="00000000" w14:paraId="00000034">
            <w:pPr>
              <w:spacing w:after="240" w:before="240" w:lineRule="auto"/>
              <w:ind w:left="141.7322834645671" w:right="-162.4015748031485"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Meeting </w:t>
            </w:r>
          </w:p>
        </w:tc>
      </w:tr>
      <w:tr>
        <w:trPr>
          <w:cantSplit w:val="0"/>
          <w:trHeight w:val="1065" w:hRule="atLeast"/>
          <w:tblHeader w:val="0"/>
        </w:trPr>
        <w:tc>
          <w:tcPr>
            <w:tcBorders>
              <w:top w:color="000000" w:space="0" w:sz="0" w:val="nil"/>
              <w:left w:color="005951" w:space="0" w:sz="18" w:val="single"/>
              <w:bottom w:color="005951" w:space="0" w:sz="6" w:val="single"/>
              <w:right w:color="005951" w:space="0" w:sz="6" w:val="single"/>
            </w:tcBorders>
            <w:tcMar>
              <w:top w:w="0.0" w:type="dxa"/>
              <w:left w:w="0.0" w:type="dxa"/>
              <w:bottom w:w="0.0" w:type="dxa"/>
              <w:right w:w="0.0" w:type="dxa"/>
            </w:tcMar>
            <w:vAlign w:val="top"/>
          </w:tcPr>
          <w:p w:rsidR="00000000" w:rsidDel="00000000" w:rsidP="00000000" w:rsidRDefault="00000000" w:rsidRPr="00000000" w14:paraId="00000035">
            <w:pPr>
              <w:spacing w:before="20" w:line="252.00000000000003" w:lineRule="auto"/>
              <w:ind w:left="0" w:right="283.81889763779554" w:firstLine="0"/>
              <w:jc w:val="both"/>
              <w:rPr>
                <w:color w:val="231f20"/>
              </w:rPr>
            </w:pPr>
            <w:r w:rsidDel="00000000" w:rsidR="00000000" w:rsidRPr="00000000">
              <w:rPr>
                <w:color w:val="231f20"/>
                <w:rtl w:val="0"/>
              </w:rPr>
              <w:t xml:space="preserve">Wider school community as appropriate, for example, bus drivers</w:t>
            </w:r>
          </w:p>
        </w:tc>
        <w:tc>
          <w:tcPr>
            <w:tcBorders>
              <w:top w:color="000000" w:space="0" w:sz="0" w:val="nil"/>
              <w:left w:color="000000" w:space="0" w:sz="0" w:val="nil"/>
              <w:bottom w:color="005951" w:space="0" w:sz="6" w:val="single"/>
              <w:right w:color="005951" w:space="0" w:sz="6" w:val="single"/>
            </w:tcBorders>
            <w:tcMar>
              <w:top w:w="0.0" w:type="dxa"/>
              <w:left w:w="0.0" w:type="dxa"/>
              <w:bottom w:w="0.0" w:type="dxa"/>
              <w:right w:w="0.0" w:type="dxa"/>
            </w:tcMar>
            <w:vAlign w:val="top"/>
          </w:tcPr>
          <w:p w:rsidR="00000000" w:rsidDel="00000000" w:rsidP="00000000" w:rsidRDefault="00000000" w:rsidRPr="00000000" w14:paraId="00000036">
            <w:pPr>
              <w:spacing w:after="240" w:before="240" w:lineRule="auto"/>
              <w:ind w:left="0" w:right="-162.4015748031485"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24.02.2026</w:t>
            </w:r>
          </w:p>
        </w:tc>
        <w:tc>
          <w:tcPr>
            <w:tcBorders>
              <w:top w:color="000000" w:space="0" w:sz="0" w:val="nil"/>
              <w:left w:color="000000" w:space="0" w:sz="0" w:val="nil"/>
              <w:bottom w:color="005951" w:space="0" w:sz="6" w:val="single"/>
              <w:right w:color="005951" w:space="0" w:sz="18" w:val="single"/>
            </w:tcBorders>
            <w:tcMar>
              <w:top w:w="0.0" w:type="dxa"/>
              <w:left w:w="0.0" w:type="dxa"/>
              <w:bottom w:w="0.0" w:type="dxa"/>
              <w:right w:w="0.0" w:type="dxa"/>
            </w:tcMar>
            <w:vAlign w:val="top"/>
          </w:tcPr>
          <w:p w:rsidR="00000000" w:rsidDel="00000000" w:rsidP="00000000" w:rsidRDefault="00000000" w:rsidRPr="00000000" w14:paraId="00000037">
            <w:pPr>
              <w:spacing w:after="240" w:before="240" w:lineRule="auto"/>
              <w:ind w:left="141.7322834645671" w:right="-162.4015748031485"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Meeting </w:t>
            </w:r>
          </w:p>
        </w:tc>
      </w:tr>
      <w:tr>
        <w:trPr>
          <w:cantSplit w:val="0"/>
          <w:trHeight w:val="885" w:hRule="atLeast"/>
          <w:tblHeader w:val="0"/>
        </w:trPr>
        <w:tc>
          <w:tcPr>
            <w:gridSpan w:val="3"/>
            <w:tcBorders>
              <w:top w:color="000000" w:space="0" w:sz="0" w:val="nil"/>
              <w:left w:color="005951" w:space="0" w:sz="18" w:val="single"/>
              <w:bottom w:color="005951" w:space="0" w:sz="6" w:val="single"/>
              <w:right w:color="005951" w:space="0" w:sz="18" w:val="single"/>
            </w:tcBorders>
            <w:tcMar>
              <w:top w:w="0.0" w:type="dxa"/>
              <w:left w:w="0.0" w:type="dxa"/>
              <w:bottom w:w="0.0" w:type="dxa"/>
              <w:right w:w="0.0" w:type="dxa"/>
            </w:tcMar>
            <w:vAlign w:val="top"/>
          </w:tcPr>
          <w:p w:rsidR="00000000" w:rsidDel="00000000" w:rsidP="00000000" w:rsidRDefault="00000000" w:rsidRPr="00000000" w14:paraId="00000038">
            <w:pPr>
              <w:spacing w:after="240" w:before="100" w:lineRule="auto"/>
              <w:ind w:left="-566.9291338582675" w:right="-162.4015748031485" w:firstLine="0"/>
              <w:jc w:val="both"/>
              <w:rPr/>
            </w:pPr>
            <w:r w:rsidDel="00000000" w:rsidR="00000000" w:rsidRPr="00000000">
              <w:rPr>
                <w:rtl w:val="0"/>
              </w:rPr>
              <w:t xml:space="preserve"> </w:t>
            </w:r>
          </w:p>
          <w:p w:rsidR="00000000" w:rsidDel="00000000" w:rsidP="00000000" w:rsidRDefault="00000000" w:rsidRPr="00000000" w14:paraId="00000039">
            <w:pPr>
              <w:spacing w:after="240" w:before="240" w:lineRule="auto"/>
              <w:ind w:left="0" w:right="-162.4015748031485" w:firstLine="0"/>
              <w:jc w:val="both"/>
              <w:rPr>
                <w:color w:val="231f20"/>
              </w:rPr>
            </w:pPr>
            <w:r w:rsidDel="00000000" w:rsidR="00000000" w:rsidRPr="00000000">
              <w:rPr>
                <w:color w:val="231f20"/>
                <w:rtl w:val="0"/>
              </w:rPr>
              <w:t xml:space="preserve">Date policy was approved: 26.02.26</w:t>
            </w:r>
          </w:p>
        </w:tc>
      </w:tr>
      <w:tr>
        <w:trPr>
          <w:cantSplit w:val="0"/>
          <w:trHeight w:val="900" w:hRule="atLeast"/>
          <w:tblHeader w:val="0"/>
        </w:trPr>
        <w:tc>
          <w:tcPr>
            <w:gridSpan w:val="3"/>
            <w:tcBorders>
              <w:top w:color="000000" w:space="0" w:sz="0" w:val="nil"/>
              <w:left w:color="005951" w:space="0" w:sz="18" w:val="single"/>
              <w:bottom w:color="005951" w:space="0" w:sz="18" w:val="single"/>
              <w:right w:color="005951" w:space="0" w:sz="18" w:val="single"/>
            </w:tcBorders>
            <w:shd w:fill="auto" w:val="clear"/>
            <w:tcMar>
              <w:top w:w="0.0" w:type="dxa"/>
              <w:left w:w="0.0" w:type="dxa"/>
              <w:bottom w:w="0.0" w:type="dxa"/>
              <w:right w:w="0.0" w:type="dxa"/>
            </w:tcMar>
            <w:vAlign w:val="top"/>
          </w:tcPr>
          <w:p w:rsidR="00000000" w:rsidDel="00000000" w:rsidP="00000000" w:rsidRDefault="00000000" w:rsidRPr="00000000" w14:paraId="0000003C">
            <w:pPr>
              <w:spacing w:after="240" w:before="80" w:lineRule="auto"/>
              <w:ind w:left="-566.9291338582675" w:right="-162.4015748031485" w:firstLine="0"/>
              <w:jc w:val="both"/>
              <w:rPr/>
            </w:pPr>
            <w:r w:rsidDel="00000000" w:rsidR="00000000" w:rsidRPr="00000000">
              <w:rPr>
                <w:rtl w:val="0"/>
              </w:rPr>
              <w:t xml:space="preserve"> </w:t>
            </w:r>
          </w:p>
          <w:p w:rsidR="00000000" w:rsidDel="00000000" w:rsidP="00000000" w:rsidRDefault="00000000" w:rsidRPr="00000000" w14:paraId="0000003D">
            <w:pPr>
              <w:spacing w:after="240" w:before="240" w:lineRule="auto"/>
              <w:ind w:left="0" w:right="-162.4015748031485" w:firstLine="0"/>
              <w:jc w:val="both"/>
              <w:rPr>
                <w:color w:val="231f20"/>
              </w:rPr>
            </w:pPr>
            <w:r w:rsidDel="00000000" w:rsidR="00000000" w:rsidRPr="00000000">
              <w:rPr>
                <w:color w:val="231f20"/>
                <w:rtl w:val="0"/>
              </w:rPr>
              <w:t xml:space="preserve">Date policy will be reviewed next: Jan 2027</w:t>
            </w:r>
          </w:p>
        </w:tc>
      </w:tr>
    </w:tbl>
    <w:p w:rsidR="00000000" w:rsidDel="00000000" w:rsidP="00000000" w:rsidRDefault="00000000" w:rsidRPr="00000000" w14:paraId="00000040">
      <w:pPr>
        <w:spacing w:after="240" w:before="160" w:lineRule="auto"/>
        <w:ind w:left="-566.9291338582675" w:right="-162.4015748031485" w:firstLine="0"/>
        <w:jc w:val="both"/>
        <w:rPr/>
      </w:pPr>
      <w:r w:rsidDel="00000000" w:rsidR="00000000" w:rsidRPr="00000000">
        <w:rPr>
          <w:rtl w:val="0"/>
        </w:rPr>
        <w:t xml:space="preserve"> </w:t>
      </w:r>
    </w:p>
    <w:p w:rsidR="00000000" w:rsidDel="00000000" w:rsidP="00000000" w:rsidRDefault="00000000" w:rsidRPr="00000000" w14:paraId="00000041">
      <w:pPr>
        <w:pStyle w:val="Heading1"/>
        <w:keepNext w:val="0"/>
        <w:keepLines w:val="0"/>
        <w:spacing w:before="480" w:lineRule="auto"/>
        <w:ind w:left="-566.9291338582675" w:right="-162.4015748031485" w:firstLine="0"/>
        <w:jc w:val="both"/>
        <w:rPr>
          <w:b w:val="1"/>
          <w:bCs w:val="1"/>
          <w:color w:val="005951"/>
          <w:sz w:val="46"/>
          <w:szCs w:val="46"/>
        </w:rPr>
      </w:pPr>
      <w:bookmarkStart w:colFirst="0" w:colLast="0" w:name="_nvtbad5hyg18" w:id="4"/>
      <w:bookmarkEnd w:id="4"/>
      <w:r w:rsidDel="00000000" w:rsidR="00000000" w:rsidRPr="00000000">
        <w:rPr>
          <w:rtl w:val="0"/>
        </w:rPr>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pStyle w:val="Heading1"/>
        <w:keepNext w:val="0"/>
        <w:keepLines w:val="0"/>
        <w:spacing w:before="480" w:lineRule="auto"/>
        <w:ind w:left="-566.9291338582675" w:right="-162.4015748031485" w:firstLine="0"/>
        <w:jc w:val="both"/>
        <w:rPr>
          <w:b w:val="1"/>
          <w:bCs w:val="1"/>
          <w:sz w:val="16"/>
          <w:szCs w:val="16"/>
        </w:rPr>
      </w:pPr>
      <w:bookmarkStart w:colFirst="0" w:colLast="0" w:name="_rc4guro86rp9" w:id="5"/>
      <w:bookmarkEnd w:id="5"/>
      <w:r w:rsidDel="00000000" w:rsidR="00000000" w:rsidRPr="00000000">
        <w:rPr>
          <w:b w:val="1"/>
          <w:bCs w:val="1"/>
          <w:color w:val="005951"/>
          <w:sz w:val="42"/>
          <w:szCs w:val="42"/>
          <w:rtl w:val="0"/>
        </w:rPr>
        <w:t xml:space="preserve">SectionB:Preventing Bullying Behaviour</w:t>
      </w:r>
      <w:r w:rsidDel="00000000" w:rsidR="00000000" w:rsidRPr="00000000">
        <w:rPr>
          <w:rtl w:val="0"/>
        </w:rPr>
      </w:r>
    </w:p>
    <w:tbl>
      <w:tblPr>
        <w:tblStyle w:val="Table2"/>
        <w:tblW w:w="9420.0" w:type="dxa"/>
        <w:jc w:val="left"/>
        <w:tblInd w:w="-70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420"/>
        <w:tblGridChange w:id="0">
          <w:tblGrid>
            <w:gridCol w:w="9420"/>
          </w:tblGrid>
        </w:tblGridChange>
      </w:tblGrid>
      <w:tr>
        <w:trPr>
          <w:cantSplit w:val="0"/>
          <w:trHeight w:val="1305" w:hRule="atLeast"/>
          <w:tblHeader w:val="0"/>
        </w:trPr>
        <w:tc>
          <w:tcPr>
            <w:tcBorders>
              <w:top w:color="005951" w:space="0" w:sz="18" w:val="single"/>
              <w:left w:color="005951" w:space="0" w:sz="18" w:val="single"/>
              <w:bottom w:color="005951" w:space="0" w:sz="6" w:val="single"/>
              <w:right w:color="005951" w:space="0" w:sz="18" w:val="single"/>
            </w:tcBorders>
            <w:shd w:fill="auto" w:val="clear"/>
            <w:tcMar>
              <w:top w:w="0.0" w:type="dxa"/>
              <w:left w:w="0.0" w:type="dxa"/>
              <w:bottom w:w="0.0" w:type="dxa"/>
              <w:right w:w="0.0" w:type="dxa"/>
            </w:tcMar>
            <w:vAlign w:val="top"/>
          </w:tcPr>
          <w:p w:rsidR="00000000" w:rsidDel="00000000" w:rsidP="00000000" w:rsidRDefault="00000000" w:rsidRPr="00000000" w14:paraId="00000047">
            <w:pPr>
              <w:spacing w:before="20" w:line="252.00000000000003" w:lineRule="auto"/>
              <w:ind w:left="425.19685039370086" w:right="207.4015748031502" w:firstLine="0"/>
              <w:jc w:val="both"/>
              <w:rPr/>
            </w:pPr>
            <w:r w:rsidDel="00000000" w:rsidR="00000000" w:rsidRPr="00000000">
              <w:rPr>
                <w:rtl w:val="0"/>
              </w:rPr>
              <w:t xml:space="preserve">This section sets out the prevention strategies that will be used by this school to address all forms of bullying behaviour, in whatever form and however motivated, including online bullying behaviour, homophobic and transphobic buying behaviour, racist bullying behaviour, sexist bullying behaviour and sexual harassmen</w:t>
            </w:r>
            <w:r w:rsidDel="00000000" w:rsidR="00000000" w:rsidRPr="00000000">
              <w:rPr>
                <w:rtl w:val="0"/>
              </w:rPr>
              <w:t xml:space="preserve">t. </w:t>
            </w:r>
            <w:r w:rsidDel="00000000" w:rsidR="00000000" w:rsidRPr="00000000">
              <w:rPr>
                <w:rtl w:val="0"/>
              </w:rPr>
              <w:t xml:space="preserve">In developing the preventative strategies which this school will use to prevent all forms of bullying behaviour, we come from the context of our Catholic ethos, where inclusivity permeates our school in a real way.</w:t>
            </w:r>
          </w:p>
          <w:p w:rsidR="00000000" w:rsidDel="00000000" w:rsidP="00000000" w:rsidRDefault="00000000" w:rsidRPr="00000000" w14:paraId="00000048">
            <w:pPr>
              <w:spacing w:before="20" w:line="252.00000000000003" w:lineRule="auto"/>
              <w:ind w:left="425.19685039370086" w:right="207.4015748031502" w:firstLine="0"/>
              <w:jc w:val="both"/>
              <w:rPr>
                <w:i w:val="1"/>
                <w:iCs w:val="1"/>
              </w:rPr>
            </w:pPr>
            <w:r w:rsidDel="00000000" w:rsidR="00000000" w:rsidRPr="00000000">
              <w:rPr>
                <w:rtl w:val="0"/>
              </w:rPr>
            </w:r>
          </w:p>
          <w:p w:rsidR="00000000" w:rsidDel="00000000" w:rsidP="00000000" w:rsidRDefault="00000000" w:rsidRPr="00000000" w14:paraId="00000049">
            <w:pPr>
              <w:spacing w:before="20" w:line="360" w:lineRule="auto"/>
              <w:ind w:left="425.19685039370086" w:right="207.4015748031502" w:firstLine="0"/>
              <w:jc w:val="both"/>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Welcoming environment; sense of belonging.</w:t>
            </w:r>
          </w:p>
          <w:p w:rsidR="00000000" w:rsidDel="00000000" w:rsidP="00000000" w:rsidRDefault="00000000" w:rsidRPr="00000000" w14:paraId="0000004A">
            <w:pPr>
              <w:spacing w:before="80" w:line="360" w:lineRule="auto"/>
              <w:ind w:left="425.19685039370086" w:right="207.4015748031502" w:firstLine="0"/>
              <w:jc w:val="both"/>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Whole School interest in others; a culture of telling.</w:t>
            </w:r>
          </w:p>
          <w:p w:rsidR="00000000" w:rsidDel="00000000" w:rsidP="00000000" w:rsidRDefault="00000000" w:rsidRPr="00000000" w14:paraId="0000004B">
            <w:pPr>
              <w:spacing w:before="80" w:line="360" w:lineRule="auto"/>
              <w:ind w:left="425.19685039370086" w:right="207.4015748031502" w:firstLine="0"/>
              <w:jc w:val="both"/>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Celebrating successes</w:t>
            </w:r>
          </w:p>
          <w:p w:rsidR="00000000" w:rsidDel="00000000" w:rsidP="00000000" w:rsidRDefault="00000000" w:rsidRPr="00000000" w14:paraId="0000004C">
            <w:pPr>
              <w:spacing w:before="80" w:line="360" w:lineRule="auto"/>
              <w:ind w:left="425.19685039370086" w:right="-162.4015748031485" w:firstLine="0"/>
              <w:jc w:val="both"/>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Marking birthdays</w:t>
            </w:r>
          </w:p>
          <w:p w:rsidR="00000000" w:rsidDel="00000000" w:rsidP="00000000" w:rsidRDefault="00000000" w:rsidRPr="00000000" w14:paraId="0000004D">
            <w:pPr>
              <w:spacing w:before="80" w:line="360" w:lineRule="auto"/>
              <w:ind w:left="425.19685039370086" w:right="-162.4015748031485" w:firstLine="0"/>
              <w:jc w:val="both"/>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Fun Friends programme</w:t>
            </w:r>
          </w:p>
          <w:p w:rsidR="00000000" w:rsidDel="00000000" w:rsidP="00000000" w:rsidRDefault="00000000" w:rsidRPr="00000000" w14:paraId="0000004E">
            <w:pPr>
              <w:spacing w:before="80" w:line="360" w:lineRule="auto"/>
              <w:ind w:left="425.19685039370086" w:right="-162.4015748031485" w:firstLine="0"/>
              <w:jc w:val="both"/>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Grow in Love programme</w:t>
            </w:r>
          </w:p>
          <w:p w:rsidR="00000000" w:rsidDel="00000000" w:rsidP="00000000" w:rsidRDefault="00000000" w:rsidRPr="00000000" w14:paraId="0000004F">
            <w:pPr>
              <w:spacing w:before="80" w:line="360" w:lineRule="auto"/>
              <w:ind w:left="425.19685039370086" w:right="-162.4015748031485" w:firstLine="0"/>
              <w:jc w:val="both"/>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SPHE</w:t>
            </w:r>
          </w:p>
          <w:p w:rsidR="00000000" w:rsidDel="00000000" w:rsidP="00000000" w:rsidRDefault="00000000" w:rsidRPr="00000000" w14:paraId="00000050">
            <w:pPr>
              <w:spacing w:before="80" w:line="360" w:lineRule="auto"/>
              <w:ind w:left="425.19685039370086" w:right="-162.4015748031485" w:firstLine="0"/>
              <w:jc w:val="both"/>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Walk Tall</w:t>
            </w:r>
          </w:p>
          <w:p w:rsidR="00000000" w:rsidDel="00000000" w:rsidP="00000000" w:rsidRDefault="00000000" w:rsidRPr="00000000" w14:paraId="00000051">
            <w:pPr>
              <w:spacing w:before="80" w:line="360" w:lineRule="auto"/>
              <w:ind w:left="425.19685039370086" w:right="-162.4015748031485" w:firstLine="0"/>
              <w:jc w:val="both"/>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Stay Safe</w:t>
            </w:r>
          </w:p>
          <w:p w:rsidR="00000000" w:rsidDel="00000000" w:rsidP="00000000" w:rsidRDefault="00000000" w:rsidRPr="00000000" w14:paraId="00000052">
            <w:pPr>
              <w:spacing w:before="80" w:line="360" w:lineRule="auto"/>
              <w:ind w:left="425.19685039370086" w:right="-162.4015748031485" w:firstLine="0"/>
              <w:jc w:val="both"/>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Ginger Bear time</w:t>
            </w:r>
          </w:p>
          <w:p w:rsidR="00000000" w:rsidDel="00000000" w:rsidP="00000000" w:rsidRDefault="00000000" w:rsidRPr="00000000" w14:paraId="00000053">
            <w:pPr>
              <w:spacing w:before="80" w:line="360" w:lineRule="auto"/>
              <w:ind w:left="425.19685039370086" w:right="-162.4015748031485" w:firstLine="0"/>
              <w:jc w:val="both"/>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Code of Behaviour</w:t>
            </w:r>
          </w:p>
          <w:p w:rsidR="00000000" w:rsidDel="00000000" w:rsidP="00000000" w:rsidRDefault="00000000" w:rsidRPr="00000000" w14:paraId="00000054">
            <w:pPr>
              <w:spacing w:before="80" w:line="360" w:lineRule="auto"/>
              <w:ind w:left="425.19685039370086" w:right="-162.4015748031485" w:firstLine="0"/>
              <w:jc w:val="both"/>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Circle Time</w:t>
            </w:r>
          </w:p>
          <w:p w:rsidR="00000000" w:rsidDel="00000000" w:rsidP="00000000" w:rsidRDefault="00000000" w:rsidRPr="00000000" w14:paraId="00000055">
            <w:pPr>
              <w:spacing w:before="80" w:line="360" w:lineRule="auto"/>
              <w:ind w:left="425.19685039370086" w:right="-162.4015748031485" w:firstLine="0"/>
              <w:jc w:val="both"/>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Connection breaks</w:t>
            </w:r>
          </w:p>
          <w:p w:rsidR="00000000" w:rsidDel="00000000" w:rsidP="00000000" w:rsidRDefault="00000000" w:rsidRPr="00000000" w14:paraId="00000056">
            <w:pPr>
              <w:spacing w:before="80" w:line="360" w:lineRule="auto"/>
              <w:ind w:left="425.19685039370086" w:right="-162.4015748031485" w:firstLine="0"/>
              <w:jc w:val="both"/>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Nurture programme</w:t>
            </w:r>
          </w:p>
          <w:p w:rsidR="00000000" w:rsidDel="00000000" w:rsidP="00000000" w:rsidRDefault="00000000" w:rsidRPr="00000000" w14:paraId="00000057">
            <w:pPr>
              <w:spacing w:before="80" w:line="360" w:lineRule="auto"/>
              <w:ind w:left="425.19685039370086" w:right="-162.4015748031485" w:firstLine="0"/>
              <w:jc w:val="both"/>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Rewarding positivity</w:t>
            </w:r>
          </w:p>
          <w:p w:rsidR="00000000" w:rsidDel="00000000" w:rsidP="00000000" w:rsidRDefault="00000000" w:rsidRPr="00000000" w14:paraId="00000058">
            <w:pPr>
              <w:spacing w:before="80" w:line="360" w:lineRule="auto"/>
              <w:ind w:left="425.19685039370086" w:right="-162.4015748031485" w:firstLine="0"/>
              <w:jc w:val="both"/>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Role playing scenarios</w:t>
            </w:r>
          </w:p>
          <w:p w:rsidR="00000000" w:rsidDel="00000000" w:rsidP="00000000" w:rsidRDefault="00000000" w:rsidRPr="00000000" w14:paraId="00000059">
            <w:pPr>
              <w:spacing w:before="80" w:line="360" w:lineRule="auto"/>
              <w:ind w:left="425.19685039370086" w:right="-162.4015748031485" w:firstLine="0"/>
              <w:jc w:val="both"/>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Modelling and puppets</w:t>
            </w:r>
          </w:p>
          <w:p w:rsidR="00000000" w:rsidDel="00000000" w:rsidP="00000000" w:rsidRDefault="00000000" w:rsidRPr="00000000" w14:paraId="0000005A">
            <w:pPr>
              <w:spacing w:before="80" w:line="360" w:lineRule="auto"/>
              <w:ind w:left="425.19685039370086" w:right="-162.4015748031485" w:firstLine="0"/>
              <w:jc w:val="both"/>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Smiley Face whole school approach</w:t>
            </w:r>
          </w:p>
          <w:p w:rsidR="00000000" w:rsidDel="00000000" w:rsidP="00000000" w:rsidRDefault="00000000" w:rsidRPr="00000000" w14:paraId="0000005B">
            <w:pPr>
              <w:spacing w:before="80" w:line="360" w:lineRule="auto"/>
              <w:ind w:left="425.19685039370086" w:right="-162.4015748031485" w:firstLine="0"/>
              <w:jc w:val="both"/>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Explicit teaching; kind hands, kind feet</w:t>
            </w:r>
          </w:p>
          <w:p w:rsidR="00000000" w:rsidDel="00000000" w:rsidP="00000000" w:rsidRDefault="00000000" w:rsidRPr="00000000" w14:paraId="0000005C">
            <w:pPr>
              <w:spacing w:before="80" w:line="360" w:lineRule="auto"/>
              <w:ind w:left="425.19685039370086" w:right="-162.4015748031485" w:firstLine="0"/>
              <w:jc w:val="both"/>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Storytime</w:t>
            </w:r>
          </w:p>
          <w:p w:rsidR="00000000" w:rsidDel="00000000" w:rsidP="00000000" w:rsidRDefault="00000000" w:rsidRPr="00000000" w14:paraId="0000005D">
            <w:pPr>
              <w:spacing w:before="80" w:line="360" w:lineRule="auto"/>
              <w:ind w:left="425.19685039370086" w:right="-162.4015748031485" w:firstLine="0"/>
              <w:jc w:val="both"/>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Cinéaltas award</w:t>
            </w:r>
          </w:p>
          <w:p w:rsidR="00000000" w:rsidDel="00000000" w:rsidP="00000000" w:rsidRDefault="00000000" w:rsidRPr="00000000" w14:paraId="0000005E">
            <w:pPr>
              <w:spacing w:before="80" w:line="360" w:lineRule="auto"/>
              <w:ind w:left="425.19685039370086" w:right="-162.4015748031485" w:firstLine="0"/>
              <w:jc w:val="both"/>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Class Giraffe used to promote well being</w:t>
            </w:r>
            <w:r w:rsidDel="00000000" w:rsidR="00000000" w:rsidRPr="00000000">
              <w:rPr>
                <w:rtl w:val="0"/>
              </w:rPr>
            </w:r>
          </w:p>
        </w:tc>
      </w:tr>
    </w:tbl>
    <w:p w:rsidR="00000000" w:rsidDel="00000000" w:rsidP="00000000" w:rsidRDefault="00000000" w:rsidRPr="00000000" w14:paraId="0000005F">
      <w:pPr>
        <w:ind w:left="-566.9291338582675" w:right="-162.4015748031485" w:firstLine="0"/>
        <w:jc w:val="both"/>
        <w:rPr/>
      </w:pPr>
      <w:r w:rsidDel="00000000" w:rsidR="00000000" w:rsidRPr="00000000">
        <w:rPr>
          <w:rtl w:val="0"/>
        </w:rPr>
      </w:r>
    </w:p>
    <w:tbl>
      <w:tblPr>
        <w:tblStyle w:val="Table3"/>
        <w:tblW w:w="9180.0" w:type="dxa"/>
        <w:jc w:val="left"/>
        <w:tblInd w:w="-58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180"/>
        <w:tblGridChange w:id="0">
          <w:tblGrid>
            <w:gridCol w:w="9180"/>
          </w:tblGrid>
        </w:tblGridChange>
      </w:tblGrid>
      <w:tr>
        <w:trPr>
          <w:cantSplit w:val="0"/>
          <w:tblHeader w:val="0"/>
        </w:trPr>
        <w:tc>
          <w:tcPr>
            <w:tcBorders>
              <w:top w:color="005951" w:space="0" w:sz="18" w:val="single"/>
              <w:left w:color="005951" w:space="0" w:sz="18" w:val="single"/>
              <w:bottom w:color="005951" w:space="0" w:sz="6" w:val="single"/>
              <w:right w:color="005951" w:space="0" w:sz="18" w:val="single"/>
            </w:tcBorders>
            <w:shd w:fill="auto" w:val="clear"/>
            <w:tcMar>
              <w:top w:w="0.0" w:type="dxa"/>
              <w:left w:w="0.0" w:type="dxa"/>
              <w:bottom w:w="0.0" w:type="dxa"/>
              <w:right w:w="0.0" w:type="dxa"/>
            </w:tcMar>
            <w:vAlign w:val="top"/>
          </w:tcPr>
          <w:p w:rsidR="00000000" w:rsidDel="00000000" w:rsidP="00000000" w:rsidRDefault="00000000" w:rsidRPr="00000000" w14:paraId="00000060">
            <w:pPr>
              <w:spacing w:after="240" w:before="240" w:line="276" w:lineRule="auto"/>
              <w:jc w:val="both"/>
              <w:rPr>
                <w:color w:val="231f20"/>
                <w:sz w:val="24"/>
                <w:szCs w:val="24"/>
              </w:rPr>
            </w:pPr>
            <w:r w:rsidDel="00000000" w:rsidR="00000000" w:rsidRPr="00000000">
              <w:rPr>
                <w:rtl w:val="0"/>
              </w:rPr>
              <w:t xml:space="preserve">This school takes positive steps to ensure that the culture of the school is one which welcomes a respectful dialogue and encounter with diversity and difference by ensuring that prevention and inclusivity strategies are given priority and discussed regularly at our board of management and staff meetings.</w:t>
            </w:r>
            <w:r w:rsidDel="00000000" w:rsidR="00000000" w:rsidRPr="00000000">
              <w:rPr>
                <w:rtl w:val="0"/>
              </w:rPr>
            </w:r>
          </w:p>
          <w:p w:rsidR="00000000" w:rsidDel="00000000" w:rsidP="00000000" w:rsidRDefault="00000000" w:rsidRPr="00000000" w14:paraId="00000061">
            <w:pPr>
              <w:spacing w:before="20" w:line="252.00000000000003" w:lineRule="auto"/>
              <w:ind w:left="0" w:right="109.1338582677173" w:firstLine="0"/>
              <w:jc w:val="both"/>
              <w:rPr>
                <w:color w:val="231f20"/>
              </w:rPr>
            </w:pPr>
            <w:r w:rsidDel="00000000" w:rsidR="00000000" w:rsidRPr="00000000">
              <w:rPr>
                <w:color w:val="231f20"/>
                <w:rtl w:val="0"/>
              </w:rPr>
              <w:t xml:space="preserve">The school has the following supervision and monitoring policies in place to prevent and address bullying behaviour:</w:t>
            </w:r>
          </w:p>
          <w:p w:rsidR="00000000" w:rsidDel="00000000" w:rsidP="00000000" w:rsidRDefault="00000000" w:rsidRPr="00000000" w14:paraId="00000062">
            <w:pPr>
              <w:spacing w:before="20" w:line="252.00000000000003" w:lineRule="auto"/>
              <w:ind w:left="0" w:right="109.1338582677173" w:firstLine="0"/>
              <w:jc w:val="both"/>
              <w:rPr>
                <w:color w:val="231f20"/>
              </w:rPr>
            </w:pPr>
            <w:r w:rsidDel="00000000" w:rsidR="00000000" w:rsidRPr="00000000">
              <w:rPr>
                <w:rtl w:val="0"/>
              </w:rPr>
            </w:r>
          </w:p>
          <w:p w:rsidR="00000000" w:rsidDel="00000000" w:rsidP="00000000" w:rsidRDefault="00000000" w:rsidRPr="00000000" w14:paraId="00000063">
            <w:pPr>
              <w:numPr>
                <w:ilvl w:val="0"/>
                <w:numId w:val="3"/>
              </w:numPr>
              <w:spacing w:after="0" w:afterAutospacing="0" w:before="80" w:lineRule="auto"/>
              <w:ind w:left="720" w:right="676.0629921259857" w:hanging="360"/>
              <w:jc w:val="both"/>
              <w:rPr>
                <w:u w:val="none"/>
              </w:rPr>
            </w:pPr>
            <w:r w:rsidDel="00000000" w:rsidR="00000000" w:rsidRPr="00000000">
              <w:rPr>
                <w:rtl w:val="0"/>
              </w:rPr>
              <w:t xml:space="preserve">Staff at all times endeavour to encourage pupils to show respect for each other.</w:t>
            </w:r>
          </w:p>
          <w:p w:rsidR="00000000" w:rsidDel="00000000" w:rsidP="00000000" w:rsidRDefault="00000000" w:rsidRPr="00000000" w14:paraId="00000064">
            <w:pPr>
              <w:numPr>
                <w:ilvl w:val="0"/>
                <w:numId w:val="3"/>
              </w:numPr>
              <w:spacing w:after="0" w:afterAutospacing="0" w:before="0" w:beforeAutospacing="0" w:lineRule="auto"/>
              <w:ind w:left="720" w:right="676.0629921259857" w:hanging="360"/>
              <w:jc w:val="both"/>
              <w:rPr>
                <w:u w:val="none"/>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Positive self-esteem is fostered among the pupils by celebrating individual differences, by acknowledging good behaviour and by providing opportunities for success.</w:t>
            </w:r>
          </w:p>
          <w:p w:rsidR="00000000" w:rsidDel="00000000" w:rsidP="00000000" w:rsidRDefault="00000000" w:rsidRPr="00000000" w14:paraId="00000065">
            <w:pPr>
              <w:numPr>
                <w:ilvl w:val="0"/>
                <w:numId w:val="3"/>
              </w:numPr>
              <w:spacing w:after="0" w:afterAutospacing="0" w:before="0" w:beforeAutospacing="0" w:lineRule="auto"/>
              <w:ind w:left="720" w:right="676.0629921259857" w:hanging="360"/>
              <w:jc w:val="both"/>
              <w:rPr>
                <w:u w:val="none"/>
              </w:rPr>
            </w:pPr>
            <w:r w:rsidDel="00000000" w:rsidR="00000000" w:rsidRPr="00000000">
              <w:rPr>
                <w:rtl w:val="0"/>
              </w:rPr>
              <w:t xml:space="preserve">Staff are particularly vigilant in monitoring pupils who are considered at risk of bullying/ being bullied.</w:t>
            </w:r>
          </w:p>
          <w:p w:rsidR="00000000" w:rsidDel="00000000" w:rsidP="00000000" w:rsidRDefault="00000000" w:rsidRPr="00000000" w14:paraId="00000066">
            <w:pPr>
              <w:numPr>
                <w:ilvl w:val="0"/>
                <w:numId w:val="3"/>
              </w:numPr>
              <w:spacing w:after="0" w:afterAutospacing="0" w:before="0" w:beforeAutospacing="0" w:lineRule="auto"/>
              <w:ind w:left="720" w:right="676.0629921259857" w:hanging="360"/>
              <w:jc w:val="both"/>
              <w:rPr>
                <w:u w:val="none"/>
              </w:rPr>
            </w:pPr>
            <w:r w:rsidDel="00000000" w:rsidR="00000000" w:rsidRPr="00000000">
              <w:rPr>
                <w:rtl w:val="0"/>
              </w:rPr>
              <w:t xml:space="preserve">All disclosed incidents of bullying are investigated thoroughly and consistently by following the correct procedure as outlined to staff and recorded on Aladdin using the template for this.</w:t>
            </w:r>
          </w:p>
          <w:p w:rsidR="00000000" w:rsidDel="00000000" w:rsidP="00000000" w:rsidRDefault="00000000" w:rsidRPr="00000000" w14:paraId="00000067">
            <w:pPr>
              <w:numPr>
                <w:ilvl w:val="0"/>
                <w:numId w:val="3"/>
              </w:numPr>
              <w:spacing w:after="0" w:afterAutospacing="0" w:before="0" w:beforeAutospacing="0" w:lineRule="auto"/>
              <w:ind w:left="720" w:right="676.0629921259857" w:hanging="360"/>
              <w:jc w:val="both"/>
              <w:rPr>
                <w:u w:val="none"/>
              </w:rPr>
            </w:pPr>
            <w:r w:rsidDel="00000000" w:rsidR="00000000" w:rsidRPr="00000000">
              <w:rPr>
                <w:rtl w:val="0"/>
              </w:rPr>
              <w:t xml:space="preserve">School wide awareness raising on all aspects of bullying, supervision and monitoring of classrooms, corridors, school grounds and school tours. </w:t>
            </w:r>
          </w:p>
          <w:p w:rsidR="00000000" w:rsidDel="00000000" w:rsidP="00000000" w:rsidRDefault="00000000" w:rsidRPr="00000000" w14:paraId="00000068">
            <w:pPr>
              <w:numPr>
                <w:ilvl w:val="0"/>
                <w:numId w:val="3"/>
              </w:numPr>
              <w:spacing w:after="0" w:afterAutospacing="0" w:before="0" w:beforeAutospacing="0" w:lineRule="auto"/>
              <w:ind w:left="720" w:right="676.0629921259857" w:hanging="360"/>
              <w:jc w:val="both"/>
              <w:rPr>
                <w:u w:val="none"/>
              </w:rPr>
            </w:pPr>
            <w:r w:rsidDel="00000000" w:rsidR="00000000" w:rsidRPr="00000000">
              <w:rPr>
                <w:rtl w:val="0"/>
              </w:rPr>
              <w:t xml:space="preserve">Involvement of pupils in contributing to a safe school environment e.g. Friendship/Well-being week, and other activities that can help pupils and encourage a culture of peer respect and support.</w:t>
            </w:r>
          </w:p>
          <w:p w:rsidR="00000000" w:rsidDel="00000000" w:rsidP="00000000" w:rsidRDefault="00000000" w:rsidRPr="00000000" w14:paraId="00000069">
            <w:pPr>
              <w:numPr>
                <w:ilvl w:val="0"/>
                <w:numId w:val="3"/>
              </w:numPr>
              <w:spacing w:after="0" w:afterAutospacing="0" w:before="0" w:beforeAutospacing="0" w:lineRule="auto"/>
              <w:ind w:left="720" w:right="676.0629921259857" w:hanging="360"/>
              <w:jc w:val="both"/>
              <w:rPr>
                <w:u w:val="none"/>
              </w:rPr>
            </w:pPr>
            <w:r w:rsidDel="00000000" w:rsidR="00000000" w:rsidRPr="00000000">
              <w:rPr>
                <w:rtl w:val="0"/>
              </w:rPr>
              <w:t xml:space="preserve">Ensuring that pupils know who to tell and how to tell. </w:t>
            </w:r>
          </w:p>
          <w:p w:rsidR="00000000" w:rsidDel="00000000" w:rsidP="00000000" w:rsidRDefault="00000000" w:rsidRPr="00000000" w14:paraId="0000006A">
            <w:pPr>
              <w:numPr>
                <w:ilvl w:val="0"/>
                <w:numId w:val="3"/>
              </w:numPr>
              <w:spacing w:after="0" w:afterAutospacing="0" w:before="0" w:beforeAutospacing="0" w:lineRule="auto"/>
              <w:ind w:left="720" w:right="676.0629921259857" w:hanging="360"/>
              <w:jc w:val="both"/>
              <w:rPr>
                <w:u w:val="none"/>
              </w:rPr>
            </w:pPr>
            <w:r w:rsidDel="00000000" w:rsidR="00000000" w:rsidRPr="00000000">
              <w:rPr>
                <w:rtl w:val="0"/>
              </w:rPr>
              <w:t xml:space="preserve">Ensure bystanders understand the importance of telling if they witness or know that bullying is taking place.</w:t>
            </w:r>
          </w:p>
          <w:p w:rsidR="00000000" w:rsidDel="00000000" w:rsidP="00000000" w:rsidRDefault="00000000" w:rsidRPr="00000000" w14:paraId="0000006B">
            <w:pPr>
              <w:numPr>
                <w:ilvl w:val="0"/>
                <w:numId w:val="3"/>
              </w:numPr>
              <w:spacing w:after="0" w:afterAutospacing="0" w:before="0" w:beforeAutospacing="0" w:lineRule="auto"/>
              <w:ind w:left="720" w:right="676.0629921259857" w:hanging="360"/>
              <w:jc w:val="both"/>
              <w:rPr>
                <w:u w:val="none"/>
              </w:rPr>
            </w:pPr>
            <w:r w:rsidDel="00000000" w:rsidR="00000000" w:rsidRPr="00000000">
              <w:rPr>
                <w:rtl w:val="0"/>
              </w:rPr>
              <w:t xml:space="preserve">Refer to appropriate online behaviour when using devices and in SPHE lessons. </w:t>
            </w:r>
          </w:p>
          <w:p w:rsidR="00000000" w:rsidDel="00000000" w:rsidP="00000000" w:rsidRDefault="00000000" w:rsidRPr="00000000" w14:paraId="0000006C">
            <w:pPr>
              <w:numPr>
                <w:ilvl w:val="0"/>
                <w:numId w:val="3"/>
              </w:numPr>
              <w:spacing w:after="0" w:afterAutospacing="0" w:before="0" w:beforeAutospacing="0" w:lineRule="auto"/>
              <w:ind w:left="720" w:right="676.0629921259857" w:hanging="360"/>
              <w:jc w:val="both"/>
              <w:rPr>
                <w:u w:val="none"/>
              </w:rPr>
            </w:pPr>
            <w:r w:rsidDel="00000000" w:rsidR="00000000" w:rsidRPr="00000000">
              <w:rPr>
                <w:rtl w:val="0"/>
              </w:rPr>
              <w:t xml:space="preserve">Promote online safety events or material for parents.</w:t>
            </w:r>
          </w:p>
          <w:p w:rsidR="00000000" w:rsidDel="00000000" w:rsidP="00000000" w:rsidRDefault="00000000" w:rsidRPr="00000000" w14:paraId="0000006D">
            <w:pPr>
              <w:numPr>
                <w:ilvl w:val="0"/>
                <w:numId w:val="3"/>
              </w:numPr>
              <w:spacing w:before="0" w:beforeAutospacing="0" w:lineRule="auto"/>
              <w:ind w:left="720" w:right="676.0629921259857" w:hanging="360"/>
              <w:jc w:val="both"/>
              <w:rPr>
                <w:u w:val="none"/>
              </w:rPr>
            </w:pPr>
            <w:r w:rsidDel="00000000" w:rsidR="00000000" w:rsidRPr="00000000">
              <w:rPr>
                <w:rtl w:val="0"/>
              </w:rPr>
              <w:t xml:space="preserve">Foster a culture where diversity is celebrated and students “see themselves” in the school environment.</w:t>
            </w:r>
          </w:p>
          <w:p w:rsidR="00000000" w:rsidDel="00000000" w:rsidP="00000000" w:rsidRDefault="00000000" w:rsidRPr="00000000" w14:paraId="0000006E">
            <w:pPr>
              <w:spacing w:after="240" w:before="240" w:lineRule="auto"/>
              <w:jc w:val="both"/>
              <w:rPr/>
            </w:pPr>
            <w:r w:rsidDel="00000000" w:rsidR="00000000" w:rsidRPr="00000000">
              <w:rPr>
                <w:rtl w:val="0"/>
              </w:rPr>
              <w:t xml:space="preserve">The dignity and the wellbeing of the individual person is of paramount concern in our Christian response. This school will listen closely to and dialogue with parents, thereby building a relationship of mutual understanding, respect, trust and confidence.</w:t>
            </w:r>
          </w:p>
          <w:p w:rsidR="00000000" w:rsidDel="00000000" w:rsidP="00000000" w:rsidRDefault="00000000" w:rsidRPr="00000000" w14:paraId="0000006F">
            <w:pPr>
              <w:spacing w:after="240" w:before="240" w:lineRule="auto"/>
              <w:jc w:val="both"/>
              <w:rPr/>
            </w:pPr>
            <w:r w:rsidDel="00000000" w:rsidR="00000000" w:rsidRPr="00000000">
              <w:rPr>
                <w:rtl w:val="0"/>
              </w:rPr>
              <w:t xml:space="preserve">In continuing to develop prevention strategies, this school will listen to young people and parents, to help establish their particular context and needs. Frequent periods of reflection and further engagement by the school, young people and parents, will be used to discern appropriate supports for young people in this school and to help inform future prevention strategies”</w:t>
            </w:r>
          </w:p>
          <w:p w:rsidR="00000000" w:rsidDel="00000000" w:rsidP="00000000" w:rsidRDefault="00000000" w:rsidRPr="00000000" w14:paraId="00000070">
            <w:pPr>
              <w:spacing w:before="20" w:line="252.00000000000003" w:lineRule="auto"/>
              <w:ind w:left="566.9291338582675" w:right="109.1338582677173" w:firstLine="0"/>
              <w:jc w:val="both"/>
              <w:rPr>
                <w:color w:val="231f20"/>
                <w:sz w:val="24"/>
                <w:szCs w:val="24"/>
              </w:rPr>
            </w:pPr>
            <w:r w:rsidDel="00000000" w:rsidR="00000000" w:rsidRPr="00000000">
              <w:rPr>
                <w:rtl w:val="0"/>
              </w:rPr>
            </w:r>
          </w:p>
        </w:tc>
      </w:tr>
    </w:tbl>
    <w:p w:rsidR="00000000" w:rsidDel="00000000" w:rsidP="00000000" w:rsidRDefault="00000000" w:rsidRPr="00000000" w14:paraId="00000071">
      <w:pPr>
        <w:spacing w:after="240" w:before="240" w:lineRule="auto"/>
        <w:ind w:left="-566.9291338582675" w:right="109.1338582677173" w:firstLine="0"/>
        <w:jc w:val="both"/>
        <w:rPr>
          <w:sz w:val="20"/>
          <w:szCs w:val="20"/>
        </w:rPr>
      </w:pPr>
      <w:r w:rsidDel="00000000" w:rsidR="00000000" w:rsidRPr="00000000">
        <w:rPr>
          <w:rtl w:val="0"/>
        </w:rPr>
      </w:r>
    </w:p>
    <w:p w:rsidR="00000000" w:rsidDel="00000000" w:rsidP="00000000" w:rsidRDefault="00000000" w:rsidRPr="00000000" w14:paraId="00000072">
      <w:pPr>
        <w:spacing w:after="240" w:before="240" w:lineRule="auto"/>
        <w:ind w:left="-566.9291338582675" w:right="109.1338582677173" w:firstLine="0"/>
        <w:jc w:val="both"/>
        <w:rPr>
          <w:sz w:val="20"/>
          <w:szCs w:val="20"/>
        </w:rPr>
      </w:pPr>
      <w:r w:rsidDel="00000000" w:rsidR="00000000" w:rsidRPr="00000000">
        <w:rPr>
          <w:rtl w:val="0"/>
        </w:rPr>
      </w:r>
    </w:p>
    <w:p w:rsidR="00000000" w:rsidDel="00000000" w:rsidP="00000000" w:rsidRDefault="00000000" w:rsidRPr="00000000" w14:paraId="00000073">
      <w:pPr>
        <w:spacing w:after="240" w:before="240" w:lineRule="auto"/>
        <w:ind w:left="-566.9291338582675" w:right="109.1338582677173" w:firstLine="0"/>
        <w:jc w:val="both"/>
        <w:rPr>
          <w:sz w:val="20"/>
          <w:szCs w:val="20"/>
        </w:rPr>
      </w:pPr>
      <w:r w:rsidDel="00000000" w:rsidR="00000000" w:rsidRPr="00000000">
        <w:rPr>
          <w:rtl w:val="0"/>
        </w:rPr>
      </w:r>
    </w:p>
    <w:p w:rsidR="00000000" w:rsidDel="00000000" w:rsidP="00000000" w:rsidRDefault="00000000" w:rsidRPr="00000000" w14:paraId="00000074">
      <w:pPr>
        <w:spacing w:after="240" w:before="240" w:lineRule="auto"/>
        <w:ind w:left="-566.9291338582675" w:right="109.1338582677173" w:firstLine="0"/>
        <w:jc w:val="both"/>
        <w:rPr>
          <w:b w:val="1"/>
          <w:bCs w:val="1"/>
          <w:color w:val="005951"/>
          <w:sz w:val="42"/>
          <w:szCs w:val="42"/>
        </w:rPr>
      </w:pPr>
      <w:r w:rsidDel="00000000" w:rsidR="00000000" w:rsidRPr="00000000">
        <w:rPr>
          <w:b w:val="1"/>
          <w:bCs w:val="1"/>
          <w:color w:val="005951"/>
          <w:sz w:val="42"/>
          <w:szCs w:val="42"/>
          <w:rtl w:val="0"/>
        </w:rPr>
        <w:t xml:space="preserve">Section C: Addressing Bullying Behaviour</w:t>
      </w:r>
    </w:p>
    <w:p w:rsidR="00000000" w:rsidDel="00000000" w:rsidP="00000000" w:rsidRDefault="00000000" w:rsidRPr="00000000" w14:paraId="00000075">
      <w:pPr>
        <w:spacing w:before="120" w:lineRule="auto"/>
        <w:ind w:left="-566.9291338582675" w:right="109.1338582677173" w:firstLine="0"/>
        <w:jc w:val="both"/>
        <w:rPr>
          <w:color w:val="231f20"/>
        </w:rPr>
      </w:pPr>
      <w:r w:rsidDel="00000000" w:rsidR="00000000" w:rsidRPr="00000000">
        <w:rPr>
          <w:color w:val="231f20"/>
          <w:rtl w:val="0"/>
        </w:rPr>
        <w:t xml:space="preserve">The teacher(s) with responsibility for addressing bullying behaviour is (are) as follows:</w:t>
      </w:r>
    </w:p>
    <w:p w:rsidR="00000000" w:rsidDel="00000000" w:rsidP="00000000" w:rsidRDefault="00000000" w:rsidRPr="00000000" w14:paraId="00000076">
      <w:pPr>
        <w:numPr>
          <w:ilvl w:val="0"/>
          <w:numId w:val="4"/>
        </w:numPr>
        <w:spacing w:after="0" w:afterAutospacing="0" w:before="120" w:lineRule="auto"/>
        <w:ind w:left="720" w:right="109.1338582677173" w:hanging="360"/>
        <w:jc w:val="both"/>
        <w:rPr>
          <w:u w:val="none"/>
        </w:rPr>
      </w:pPr>
      <w:r w:rsidDel="00000000" w:rsidR="00000000" w:rsidRPr="00000000">
        <w:rPr>
          <w:rtl w:val="0"/>
        </w:rPr>
        <w:t xml:space="preserve">The class teacher will oversee recording of bullying reports for students in their class – this includes using the procedure guidelines to investigate reports of bullying and recording bullying behaviour on the correct form on Aladdin.</w:t>
      </w:r>
    </w:p>
    <w:p w:rsidR="00000000" w:rsidDel="00000000" w:rsidP="00000000" w:rsidRDefault="00000000" w:rsidRPr="00000000" w14:paraId="00000077">
      <w:pPr>
        <w:numPr>
          <w:ilvl w:val="0"/>
          <w:numId w:val="4"/>
        </w:numPr>
        <w:spacing w:after="0" w:afterAutospacing="0" w:before="0" w:beforeAutospacing="0" w:lineRule="auto"/>
        <w:ind w:left="720" w:right="109.1338582677173" w:hanging="360"/>
        <w:jc w:val="both"/>
        <w:rPr>
          <w:u w:val="none"/>
        </w:rPr>
      </w:pPr>
      <w:r w:rsidDel="00000000" w:rsidR="00000000" w:rsidRPr="00000000">
        <w:rPr>
          <w:rtl w:val="0"/>
        </w:rPr>
        <w:t xml:space="preserve">The DDLP will follow up after twenty days to investigate if bullying has ceased.</w:t>
      </w:r>
    </w:p>
    <w:p w:rsidR="00000000" w:rsidDel="00000000" w:rsidP="00000000" w:rsidRDefault="00000000" w:rsidRPr="00000000" w14:paraId="00000078">
      <w:pPr>
        <w:numPr>
          <w:ilvl w:val="0"/>
          <w:numId w:val="4"/>
        </w:numPr>
        <w:spacing w:before="0" w:beforeAutospacing="0" w:lineRule="auto"/>
        <w:ind w:left="720" w:right="109.1338582677173" w:hanging="360"/>
        <w:jc w:val="both"/>
        <w:rPr>
          <w:u w:val="none"/>
        </w:rPr>
      </w:pPr>
      <w:r w:rsidDel="00000000" w:rsidR="00000000" w:rsidRPr="00000000">
        <w:rPr>
          <w:rtl w:val="0"/>
        </w:rPr>
        <w:t xml:space="preserve">All staff will be vigilant to bullying behaviour.</w:t>
      </w:r>
    </w:p>
    <w:p w:rsidR="00000000" w:rsidDel="00000000" w:rsidP="00000000" w:rsidRDefault="00000000" w:rsidRPr="00000000" w14:paraId="00000079">
      <w:pPr>
        <w:spacing w:before="120" w:lineRule="auto"/>
        <w:ind w:right="109.1338582677173"/>
        <w:jc w:val="both"/>
        <w:rPr/>
      </w:pPr>
      <w:r w:rsidDel="00000000" w:rsidR="00000000" w:rsidRPr="00000000">
        <w:rPr>
          <w:rtl w:val="0"/>
        </w:rPr>
      </w:r>
    </w:p>
    <w:p w:rsidR="00000000" w:rsidDel="00000000" w:rsidP="00000000" w:rsidRDefault="00000000" w:rsidRPr="00000000" w14:paraId="0000007A">
      <w:pPr>
        <w:spacing w:after="240" w:before="200" w:lineRule="auto"/>
        <w:ind w:left="-566.9291338582675" w:right="109.1338582677173" w:firstLine="0"/>
        <w:jc w:val="both"/>
        <w:rPr/>
      </w:pPr>
      <w:r w:rsidDel="00000000" w:rsidR="00000000" w:rsidRPr="00000000">
        <w:rPr>
          <w:rtl w:val="0"/>
        </w:rPr>
        <w:t xml:space="preserve">The principal will inform the Board of Management of incidents of bullying. </w:t>
      </w:r>
    </w:p>
    <w:p w:rsidR="00000000" w:rsidDel="00000000" w:rsidP="00000000" w:rsidRDefault="00000000" w:rsidRPr="00000000" w14:paraId="0000007B">
      <w:pPr>
        <w:spacing w:after="240" w:before="200" w:lineRule="auto"/>
        <w:ind w:left="-566.9291338582675" w:right="109.1338582677173" w:firstLine="0"/>
        <w:jc w:val="both"/>
        <w:rPr>
          <w:color w:val="231f20"/>
        </w:rPr>
      </w:pPr>
      <w:r w:rsidDel="00000000" w:rsidR="00000000" w:rsidRPr="00000000">
        <w:rPr>
          <w:rtl w:val="0"/>
        </w:rPr>
        <w:br w:type="textWrapping"/>
      </w:r>
      <w:r w:rsidDel="00000000" w:rsidR="00000000" w:rsidRPr="00000000">
        <w:rPr>
          <w:color w:val="231f20"/>
          <w:rtl w:val="0"/>
        </w:rPr>
        <w:t xml:space="preserve">When bullying behaviour occurs, the school will:</w:t>
      </w:r>
    </w:p>
    <w:p w:rsidR="00000000" w:rsidDel="00000000" w:rsidP="00000000" w:rsidRDefault="00000000" w:rsidRPr="00000000" w14:paraId="0000007C">
      <w:pPr>
        <w:spacing w:after="240" w:before="240" w:lineRule="auto"/>
        <w:ind w:left="-566.9291338582675" w:right="109.1338582677173" w:firstLine="0"/>
        <w:jc w:val="both"/>
        <w:rPr>
          <w:color w:val="231f20"/>
        </w:rPr>
      </w:pPr>
      <w:r w:rsidDel="00000000" w:rsidR="00000000" w:rsidRPr="00000000">
        <w:rPr>
          <w:color w:val="a89562"/>
          <w:rtl w:val="0"/>
        </w:rPr>
        <w:t xml:space="preserve">&gt;</w:t>
      </w:r>
      <w:r w:rsidDel="00000000" w:rsidR="00000000" w:rsidRPr="00000000">
        <w:rPr>
          <w:color w:val="a89562"/>
          <w:sz w:val="14"/>
          <w:szCs w:val="14"/>
          <w:rtl w:val="0"/>
        </w:rPr>
        <w:t xml:space="preserve">  </w:t>
      </w:r>
      <w:r w:rsidDel="00000000" w:rsidR="00000000" w:rsidRPr="00000000">
        <w:rPr>
          <w:color w:val="231f20"/>
          <w:rtl w:val="0"/>
        </w:rPr>
        <w:t xml:space="preserve">ensure that the student experiencing bullying behaviour is heard and reassured</w:t>
      </w:r>
    </w:p>
    <w:p w:rsidR="00000000" w:rsidDel="00000000" w:rsidP="00000000" w:rsidRDefault="00000000" w:rsidRPr="00000000" w14:paraId="0000007D">
      <w:pPr>
        <w:spacing w:after="240" w:before="140" w:lineRule="auto"/>
        <w:ind w:left="-566.9291338582675" w:right="109.1338582677173" w:firstLine="0"/>
        <w:jc w:val="both"/>
        <w:rPr>
          <w:color w:val="231f20"/>
        </w:rPr>
      </w:pPr>
      <w:r w:rsidDel="00000000" w:rsidR="00000000" w:rsidRPr="00000000">
        <w:rPr>
          <w:color w:val="a89562"/>
          <w:rtl w:val="0"/>
        </w:rPr>
        <w:t xml:space="preserve">&gt;</w:t>
      </w:r>
      <w:r w:rsidDel="00000000" w:rsidR="00000000" w:rsidRPr="00000000">
        <w:rPr>
          <w:color w:val="a89562"/>
          <w:sz w:val="14"/>
          <w:szCs w:val="14"/>
          <w:rtl w:val="0"/>
        </w:rPr>
        <w:t xml:space="preserve">   </w:t>
      </w:r>
      <w:r w:rsidDel="00000000" w:rsidR="00000000" w:rsidRPr="00000000">
        <w:rPr>
          <w:color w:val="231f20"/>
          <w:rtl w:val="0"/>
        </w:rPr>
        <w:t xml:space="preserve">seek to ensure the privacy of those involved</w:t>
      </w:r>
    </w:p>
    <w:p w:rsidR="00000000" w:rsidDel="00000000" w:rsidP="00000000" w:rsidRDefault="00000000" w:rsidRPr="00000000" w14:paraId="0000007E">
      <w:pPr>
        <w:spacing w:after="240" w:before="240" w:lineRule="auto"/>
        <w:ind w:left="-566.9291338582675" w:right="109.1338582677173" w:firstLine="0"/>
        <w:jc w:val="both"/>
        <w:rPr>
          <w:color w:val="231f20"/>
        </w:rPr>
      </w:pPr>
      <w:r w:rsidDel="00000000" w:rsidR="00000000" w:rsidRPr="00000000">
        <w:rPr>
          <w:color w:val="a89562"/>
          <w:rtl w:val="0"/>
        </w:rPr>
        <w:t xml:space="preserve">&gt;</w:t>
      </w:r>
      <w:r w:rsidDel="00000000" w:rsidR="00000000" w:rsidRPr="00000000">
        <w:rPr>
          <w:color w:val="a89562"/>
          <w:sz w:val="14"/>
          <w:szCs w:val="14"/>
          <w:rtl w:val="0"/>
        </w:rPr>
        <w:t xml:space="preserve">  </w:t>
      </w:r>
      <w:r w:rsidDel="00000000" w:rsidR="00000000" w:rsidRPr="00000000">
        <w:rPr>
          <w:color w:val="231f20"/>
          <w:rtl w:val="0"/>
        </w:rPr>
        <w:t xml:space="preserve">conduct all conversations with sensitivity</w:t>
      </w:r>
    </w:p>
    <w:p w:rsidR="00000000" w:rsidDel="00000000" w:rsidP="00000000" w:rsidRDefault="00000000" w:rsidRPr="00000000" w14:paraId="0000007F">
      <w:pPr>
        <w:spacing w:after="240" w:before="140" w:lineRule="auto"/>
        <w:ind w:left="-566.9291338582675" w:right="109.1338582677173" w:firstLine="0"/>
        <w:jc w:val="both"/>
        <w:rPr>
          <w:color w:val="231f20"/>
        </w:rPr>
      </w:pPr>
      <w:r w:rsidDel="00000000" w:rsidR="00000000" w:rsidRPr="00000000">
        <w:rPr>
          <w:color w:val="a89562"/>
          <w:rtl w:val="0"/>
        </w:rPr>
        <w:t xml:space="preserve">&gt;</w:t>
      </w:r>
      <w:r w:rsidDel="00000000" w:rsidR="00000000" w:rsidRPr="00000000">
        <w:rPr>
          <w:color w:val="a89562"/>
          <w:sz w:val="14"/>
          <w:szCs w:val="14"/>
          <w:rtl w:val="0"/>
        </w:rPr>
        <w:t xml:space="preserve">   </w:t>
      </w:r>
      <w:r w:rsidDel="00000000" w:rsidR="00000000" w:rsidRPr="00000000">
        <w:rPr>
          <w:color w:val="231f20"/>
          <w:rtl w:val="0"/>
        </w:rPr>
        <w:t xml:space="preserve">consider the age and ability of those involved</w:t>
      </w:r>
    </w:p>
    <w:p w:rsidR="00000000" w:rsidDel="00000000" w:rsidP="00000000" w:rsidRDefault="00000000" w:rsidRPr="00000000" w14:paraId="00000080">
      <w:pPr>
        <w:spacing w:after="240" w:before="240" w:line="252.00000000000003" w:lineRule="auto"/>
        <w:ind w:left="-566.9291338582675" w:right="109.1338582677173" w:firstLine="0"/>
        <w:jc w:val="both"/>
        <w:rPr>
          <w:color w:val="231f20"/>
        </w:rPr>
      </w:pPr>
      <w:r w:rsidDel="00000000" w:rsidR="00000000" w:rsidRPr="00000000">
        <w:rPr>
          <w:color w:val="a89562"/>
          <w:rtl w:val="0"/>
        </w:rPr>
        <w:t xml:space="preserve">&gt;</w:t>
      </w:r>
      <w:r w:rsidDel="00000000" w:rsidR="00000000" w:rsidRPr="00000000">
        <w:rPr>
          <w:color w:val="a89562"/>
          <w:sz w:val="14"/>
          <w:szCs w:val="14"/>
          <w:rtl w:val="0"/>
        </w:rPr>
        <w:t xml:space="preserve">   </w:t>
      </w:r>
      <w:r w:rsidDel="00000000" w:rsidR="00000000" w:rsidRPr="00000000">
        <w:rPr>
          <w:color w:val="231f20"/>
          <w:rtl w:val="0"/>
        </w:rPr>
        <w:t xml:space="preserve">listen to the views of the student who is experiencing the bullying behaviour as to how best to address the situation</w:t>
      </w:r>
    </w:p>
    <w:p w:rsidR="00000000" w:rsidDel="00000000" w:rsidP="00000000" w:rsidRDefault="00000000" w:rsidRPr="00000000" w14:paraId="00000081">
      <w:pPr>
        <w:spacing w:after="240" w:before="120" w:lineRule="auto"/>
        <w:ind w:left="-566.9291338582675" w:right="109.1338582677173" w:firstLine="0"/>
        <w:jc w:val="both"/>
        <w:rPr>
          <w:color w:val="231f20"/>
        </w:rPr>
      </w:pPr>
      <w:r w:rsidDel="00000000" w:rsidR="00000000" w:rsidRPr="00000000">
        <w:rPr>
          <w:color w:val="a89562"/>
          <w:rtl w:val="0"/>
        </w:rPr>
        <w:t xml:space="preserve">&gt;</w:t>
      </w:r>
      <w:r w:rsidDel="00000000" w:rsidR="00000000" w:rsidRPr="00000000">
        <w:rPr>
          <w:color w:val="a89562"/>
          <w:sz w:val="14"/>
          <w:szCs w:val="14"/>
          <w:rtl w:val="0"/>
        </w:rPr>
        <w:t xml:space="preserve">   </w:t>
      </w:r>
      <w:r w:rsidDel="00000000" w:rsidR="00000000" w:rsidRPr="00000000">
        <w:rPr>
          <w:color w:val="231f20"/>
          <w:rtl w:val="0"/>
        </w:rPr>
        <w:t xml:space="preserve">take action in a timely manner</w:t>
      </w:r>
    </w:p>
    <w:p w:rsidR="00000000" w:rsidDel="00000000" w:rsidP="00000000" w:rsidRDefault="00000000" w:rsidRPr="00000000" w14:paraId="00000082">
      <w:pPr>
        <w:spacing w:after="240" w:before="240" w:lineRule="auto"/>
        <w:ind w:left="-566.9291338582675" w:right="109.1338582677173" w:firstLine="0"/>
        <w:jc w:val="both"/>
        <w:rPr>
          <w:color w:val="231f20"/>
        </w:rPr>
      </w:pPr>
      <w:r w:rsidDel="00000000" w:rsidR="00000000" w:rsidRPr="00000000">
        <w:rPr>
          <w:color w:val="a89562"/>
          <w:rtl w:val="0"/>
        </w:rPr>
        <w:t xml:space="preserve">&gt;</w:t>
      </w:r>
      <w:r w:rsidDel="00000000" w:rsidR="00000000" w:rsidRPr="00000000">
        <w:rPr>
          <w:color w:val="a89562"/>
          <w:sz w:val="14"/>
          <w:szCs w:val="14"/>
          <w:rtl w:val="0"/>
        </w:rPr>
        <w:t xml:space="preserve">   </w:t>
      </w:r>
      <w:r w:rsidDel="00000000" w:rsidR="00000000" w:rsidRPr="00000000">
        <w:rPr>
          <w:color w:val="231f20"/>
          <w:rtl w:val="0"/>
        </w:rPr>
        <w:t xml:space="preserve">inform parents of those involved</w:t>
      </w:r>
    </w:p>
    <w:p w:rsidR="00000000" w:rsidDel="00000000" w:rsidP="00000000" w:rsidRDefault="00000000" w:rsidRPr="00000000" w14:paraId="00000083">
      <w:pPr>
        <w:spacing w:after="240" w:before="240" w:lineRule="auto"/>
        <w:ind w:left="-566.9291338582675" w:right="109.1338582677173" w:firstLine="0"/>
        <w:jc w:val="both"/>
        <w:rPr>
          <w:color w:val="231f20"/>
        </w:rPr>
      </w:pPr>
      <w:r w:rsidDel="00000000" w:rsidR="00000000" w:rsidRPr="00000000">
        <w:rPr>
          <w:rtl w:val="0"/>
        </w:rPr>
      </w:r>
    </w:p>
    <w:tbl>
      <w:tblPr>
        <w:tblStyle w:val="Table4"/>
        <w:tblW w:w="90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060"/>
        <w:tblGridChange w:id="0">
          <w:tblGrid>
            <w:gridCol w:w="9060"/>
          </w:tblGrid>
        </w:tblGridChange>
      </w:tblGrid>
      <w:tr>
        <w:trPr>
          <w:cantSplit w:val="0"/>
          <w:trHeight w:val="810" w:hRule="atLeast"/>
          <w:tblHeader w:val="0"/>
        </w:trPr>
        <w:tc>
          <w:tcPr>
            <w:tcBorders>
              <w:top w:color="005951" w:space="0" w:sz="18" w:val="single"/>
              <w:left w:color="005951" w:space="0" w:sz="18" w:val="single"/>
              <w:bottom w:color="005951" w:space="0" w:sz="6" w:val="single"/>
              <w:right w:color="005951" w:space="0" w:sz="18" w:val="single"/>
            </w:tcBorders>
            <w:shd w:fill="auto" w:val="clear"/>
            <w:tcMar>
              <w:top w:w="0.0" w:type="dxa"/>
              <w:left w:w="0.0" w:type="dxa"/>
              <w:bottom w:w="0.0" w:type="dxa"/>
              <w:right w:w="0.0" w:type="dxa"/>
            </w:tcMar>
            <w:vAlign w:val="top"/>
          </w:tcPr>
          <w:p w:rsidR="00000000" w:rsidDel="00000000" w:rsidP="00000000" w:rsidRDefault="00000000" w:rsidRPr="00000000" w14:paraId="00000084">
            <w:pPr>
              <w:spacing w:before="20" w:line="252.00000000000003" w:lineRule="auto"/>
              <w:ind w:left="283.46456692913375" w:right="109.1338582677173" w:firstLine="0"/>
              <w:jc w:val="both"/>
              <w:rPr>
                <w:color w:val="231f20"/>
                <w:sz w:val="24"/>
                <w:szCs w:val="24"/>
              </w:rPr>
            </w:pPr>
            <w:r w:rsidDel="00000000" w:rsidR="00000000" w:rsidRPr="00000000">
              <w:rPr>
                <w:color w:val="231f20"/>
                <w:sz w:val="24"/>
                <w:szCs w:val="24"/>
                <w:rtl w:val="0"/>
              </w:rPr>
              <w:t xml:space="preserve">The steps that will be taken by the school to determine if bullying behaviour has occurred, the approaches taken to address the bullying behaviour and to review progress are as follow :</w:t>
            </w:r>
          </w:p>
          <w:p w:rsidR="00000000" w:rsidDel="00000000" w:rsidP="00000000" w:rsidRDefault="00000000" w:rsidRPr="00000000" w14:paraId="00000085">
            <w:pPr>
              <w:spacing w:before="20" w:line="252.00000000000003" w:lineRule="auto"/>
              <w:ind w:left="283.46456692913375" w:right="109.1338582677173" w:firstLine="0"/>
              <w:jc w:val="both"/>
              <w:rPr>
                <w:color w:val="231f20"/>
              </w:rPr>
            </w:pPr>
            <w:r w:rsidDel="00000000" w:rsidR="00000000" w:rsidRPr="00000000">
              <w:rPr>
                <w:rtl w:val="0"/>
              </w:rPr>
            </w:r>
          </w:p>
          <w:p w:rsidR="00000000" w:rsidDel="00000000" w:rsidP="00000000" w:rsidRDefault="00000000" w:rsidRPr="00000000" w14:paraId="00000086">
            <w:pPr>
              <w:spacing w:before="20" w:line="252.00000000000003" w:lineRule="auto"/>
              <w:ind w:left="283.46456692913375" w:right="109.1338582677173" w:firstLine="0"/>
              <w:jc w:val="both"/>
              <w:rPr>
                <w:b w:val="1"/>
                <w:bCs w:val="1"/>
                <w:color w:val="231f20"/>
              </w:rPr>
            </w:pPr>
            <w:r w:rsidDel="00000000" w:rsidR="00000000" w:rsidRPr="00000000">
              <w:rPr>
                <w:b w:val="1"/>
                <w:bCs w:val="1"/>
                <w:color w:val="231f20"/>
                <w:rtl w:val="0"/>
              </w:rPr>
              <w:t xml:space="preserve">Step 1:</w:t>
            </w:r>
          </w:p>
          <w:p w:rsidR="00000000" w:rsidDel="00000000" w:rsidP="00000000" w:rsidRDefault="00000000" w:rsidRPr="00000000" w14:paraId="00000087">
            <w:pPr>
              <w:spacing w:after="240" w:before="80" w:lineRule="auto"/>
              <w:ind w:left="283.46456692913375" w:right="109.1338582677173" w:firstLine="0"/>
              <w:jc w:val="both"/>
              <w:rPr>
                <w:color w:val="231f20"/>
              </w:rPr>
            </w:pPr>
            <w:r w:rsidDel="00000000" w:rsidR="00000000" w:rsidRPr="00000000">
              <w:rPr>
                <w:color w:val="231f20"/>
                <w:rtl w:val="0"/>
              </w:rPr>
              <w:t xml:space="preserve">We will consider the following questions:</w:t>
            </w:r>
          </w:p>
          <w:p w:rsidR="00000000" w:rsidDel="00000000" w:rsidP="00000000" w:rsidRDefault="00000000" w:rsidRPr="00000000" w14:paraId="00000088">
            <w:pPr>
              <w:numPr>
                <w:ilvl w:val="0"/>
                <w:numId w:val="2"/>
              </w:numPr>
              <w:spacing w:after="0" w:afterAutospacing="0" w:before="240" w:lineRule="auto"/>
              <w:ind w:left="283.46456692913375" w:right="109.1338582677173" w:firstLine="0"/>
              <w:jc w:val="both"/>
              <w:rPr>
                <w:color w:val="231f20"/>
                <w:u w:val="none"/>
              </w:rPr>
            </w:pPr>
            <w:r w:rsidDel="00000000" w:rsidR="00000000" w:rsidRPr="00000000">
              <w:rPr>
                <w:color w:val="231f20"/>
                <w:sz w:val="14"/>
                <w:szCs w:val="14"/>
                <w:rtl w:val="0"/>
              </w:rPr>
              <w:t xml:space="preserve"> </w:t>
            </w:r>
            <w:r w:rsidDel="00000000" w:rsidR="00000000" w:rsidRPr="00000000">
              <w:rPr>
                <w:color w:val="231f20"/>
                <w:rtl w:val="0"/>
              </w:rPr>
              <w:t xml:space="preserve">Is the behaviour targeted at a specific student or group of students?</w:t>
            </w:r>
          </w:p>
          <w:p w:rsidR="00000000" w:rsidDel="00000000" w:rsidP="00000000" w:rsidRDefault="00000000" w:rsidRPr="00000000" w14:paraId="00000089">
            <w:pPr>
              <w:numPr>
                <w:ilvl w:val="0"/>
                <w:numId w:val="2"/>
              </w:numPr>
              <w:spacing w:after="0" w:afterAutospacing="0" w:before="0" w:beforeAutospacing="0" w:lineRule="auto"/>
              <w:ind w:left="283.46456692913375" w:right="109.1338582677173" w:firstLine="0"/>
              <w:jc w:val="both"/>
              <w:rPr>
                <w:color w:val="231f20"/>
                <w:u w:val="none"/>
              </w:rPr>
            </w:pPr>
            <w:r w:rsidDel="00000000" w:rsidR="00000000" w:rsidRPr="00000000">
              <w:rPr>
                <w:color w:val="231f20"/>
                <w:sz w:val="14"/>
                <w:szCs w:val="14"/>
                <w:rtl w:val="0"/>
              </w:rPr>
              <w:t xml:space="preserve"> </w:t>
            </w:r>
            <w:r w:rsidDel="00000000" w:rsidR="00000000" w:rsidRPr="00000000">
              <w:rPr>
                <w:color w:val="231f20"/>
                <w:rtl w:val="0"/>
              </w:rPr>
              <w:t xml:space="preserve">Is the behaviour intended to cause physical, social or emotional?</w:t>
            </w:r>
          </w:p>
          <w:p w:rsidR="00000000" w:rsidDel="00000000" w:rsidP="00000000" w:rsidRDefault="00000000" w:rsidRPr="00000000" w14:paraId="0000008A">
            <w:pPr>
              <w:numPr>
                <w:ilvl w:val="0"/>
                <w:numId w:val="2"/>
              </w:numPr>
              <w:spacing w:after="240" w:before="0" w:beforeAutospacing="0" w:lineRule="auto"/>
              <w:ind w:left="283.46456692913375" w:right="109.1338582677173" w:firstLine="0"/>
              <w:jc w:val="both"/>
              <w:rPr>
                <w:color w:val="231f20"/>
                <w:u w:val="none"/>
              </w:rPr>
            </w:pPr>
            <w:r w:rsidDel="00000000" w:rsidR="00000000" w:rsidRPr="00000000">
              <w:rPr>
                <w:color w:val="231f20"/>
                <w:sz w:val="14"/>
                <w:szCs w:val="14"/>
                <w:rtl w:val="0"/>
              </w:rPr>
              <w:t xml:space="preserve"> </w:t>
            </w:r>
            <w:r w:rsidDel="00000000" w:rsidR="00000000" w:rsidRPr="00000000">
              <w:rPr>
                <w:color w:val="231f20"/>
                <w:rtl w:val="0"/>
              </w:rPr>
              <w:t xml:space="preserve">Is the behaviour repeated?</w:t>
            </w:r>
          </w:p>
          <w:p w:rsidR="00000000" w:rsidDel="00000000" w:rsidP="00000000" w:rsidRDefault="00000000" w:rsidRPr="00000000" w14:paraId="0000008B">
            <w:pPr>
              <w:spacing w:after="240" w:before="240" w:lineRule="auto"/>
              <w:ind w:left="283.46456692913375" w:right="109.1338582677173" w:firstLine="0"/>
              <w:jc w:val="both"/>
              <w:rPr>
                <w:color w:val="231f20"/>
              </w:rPr>
            </w:pPr>
            <w:r w:rsidDel="00000000" w:rsidR="00000000" w:rsidRPr="00000000">
              <w:rPr>
                <w:color w:val="231f20"/>
                <w:rtl w:val="0"/>
              </w:rPr>
              <w:t xml:space="preserve">. </w:t>
            </w:r>
            <w:r w:rsidDel="00000000" w:rsidR="00000000" w:rsidRPr="00000000">
              <w:rPr>
                <w:rtl w:val="0"/>
              </w:rPr>
              <w:t xml:space="preserve">If </w:t>
            </w:r>
            <w:r w:rsidDel="00000000" w:rsidR="00000000" w:rsidRPr="00000000">
              <w:rPr>
                <w:b w:val="1"/>
                <w:bCs w:val="1"/>
                <w:rtl w:val="0"/>
              </w:rPr>
              <w:t xml:space="preserve">yes </w:t>
            </w:r>
            <w:r w:rsidDel="00000000" w:rsidR="00000000" w:rsidRPr="00000000">
              <w:rPr>
                <w:rtl w:val="0"/>
              </w:rPr>
              <w:t xml:space="preserve">is the answer to the above questions, and on the 4th incident of unacceptable behaviour, the log of actions for behaviour of concern is opened and parents informed of behaviour. If </w:t>
            </w:r>
            <w:r w:rsidDel="00000000" w:rsidR="00000000" w:rsidRPr="00000000">
              <w:rPr>
                <w:b w:val="1"/>
                <w:bCs w:val="1"/>
                <w:rtl w:val="0"/>
              </w:rPr>
              <w:t xml:space="preserve">yes </w:t>
            </w:r>
            <w:r w:rsidDel="00000000" w:rsidR="00000000" w:rsidRPr="00000000">
              <w:rPr>
                <w:rtl w:val="0"/>
              </w:rPr>
              <w:t xml:space="preserve">is the answer</w:t>
            </w:r>
            <w:r w:rsidDel="00000000" w:rsidR="00000000" w:rsidRPr="00000000">
              <w:rPr>
                <w:b w:val="1"/>
                <w:bCs w:val="1"/>
                <w:rtl w:val="0"/>
              </w:rPr>
              <w:t xml:space="preserve"> </w:t>
            </w:r>
            <w:r w:rsidDel="00000000" w:rsidR="00000000" w:rsidRPr="00000000">
              <w:rPr>
                <w:rtl w:val="0"/>
              </w:rPr>
              <w:t xml:space="preserve">to the above questions, parents are informed of the Bí Cineálta policy document. If </w:t>
            </w:r>
            <w:r w:rsidDel="00000000" w:rsidR="00000000" w:rsidRPr="00000000">
              <w:rPr>
                <w:b w:val="1"/>
                <w:bCs w:val="1"/>
                <w:rtl w:val="0"/>
              </w:rPr>
              <w:t xml:space="preserve">no </w:t>
            </w:r>
            <w:r w:rsidDel="00000000" w:rsidR="00000000" w:rsidRPr="00000000">
              <w:rPr>
                <w:rtl w:val="0"/>
              </w:rPr>
              <w:t xml:space="preserve">is the answer to the above questions but the behaviour of concern has continued, parents are directed to the Code of Behaviour.</w:t>
            </w:r>
            <w:r w:rsidDel="00000000" w:rsidR="00000000" w:rsidRPr="00000000">
              <w:rPr>
                <w:rtl w:val="0"/>
              </w:rPr>
            </w:r>
          </w:p>
          <w:p w:rsidR="00000000" w:rsidDel="00000000" w:rsidP="00000000" w:rsidRDefault="00000000" w:rsidRPr="00000000" w14:paraId="0000008C">
            <w:pPr>
              <w:ind w:left="283.46456692913375" w:right="109.1338582677173" w:firstLine="0"/>
              <w:jc w:val="both"/>
              <w:rPr>
                <w:b w:val="1"/>
                <w:bCs w:val="1"/>
              </w:rPr>
            </w:pPr>
            <w:r w:rsidDel="00000000" w:rsidR="00000000" w:rsidRPr="00000000">
              <w:rPr>
                <w:b w:val="1"/>
                <w:bCs w:val="1"/>
                <w:rtl w:val="0"/>
              </w:rPr>
              <w:t xml:space="preserve">Step 2:</w:t>
            </w:r>
          </w:p>
          <w:p w:rsidR="00000000" w:rsidDel="00000000" w:rsidP="00000000" w:rsidRDefault="00000000" w:rsidRPr="00000000" w14:paraId="0000008D">
            <w:pPr>
              <w:ind w:left="283.46456692913375" w:right="109.1338582677173" w:firstLine="0"/>
              <w:jc w:val="both"/>
              <w:rPr/>
            </w:pPr>
            <w:r w:rsidDel="00000000" w:rsidR="00000000" w:rsidRPr="00000000">
              <w:rPr>
                <w:rtl w:val="0"/>
              </w:rPr>
              <w:t xml:space="preserve">Collaboration with other staff (SETs and SNAs) to address and prevent further behaviour:</w:t>
            </w:r>
          </w:p>
          <w:p w:rsidR="00000000" w:rsidDel="00000000" w:rsidP="00000000" w:rsidRDefault="00000000" w:rsidRPr="00000000" w14:paraId="0000008E">
            <w:pPr>
              <w:numPr>
                <w:ilvl w:val="0"/>
                <w:numId w:val="1"/>
              </w:numPr>
              <w:ind w:left="720" w:right="109.1338582677173" w:hanging="360"/>
              <w:jc w:val="both"/>
              <w:rPr>
                <w:u w:val="none"/>
              </w:rPr>
            </w:pPr>
            <w:r w:rsidDel="00000000" w:rsidR="00000000" w:rsidRPr="00000000">
              <w:rPr>
                <w:rtl w:val="0"/>
              </w:rPr>
              <w:t xml:space="preserve">Increase nurturing input</w:t>
            </w:r>
          </w:p>
          <w:p w:rsidR="00000000" w:rsidDel="00000000" w:rsidP="00000000" w:rsidRDefault="00000000" w:rsidRPr="00000000" w14:paraId="0000008F">
            <w:pPr>
              <w:numPr>
                <w:ilvl w:val="0"/>
                <w:numId w:val="1"/>
              </w:numPr>
              <w:ind w:left="720" w:right="109.1338582677173" w:hanging="360"/>
              <w:jc w:val="both"/>
              <w:rPr>
                <w:u w:val="none"/>
              </w:rPr>
            </w:pPr>
            <w:r w:rsidDel="00000000" w:rsidR="00000000" w:rsidRPr="00000000">
              <w:rPr>
                <w:rtl w:val="0"/>
              </w:rPr>
              <w:t xml:space="preserve">Increase direct teaching of social skills</w:t>
            </w:r>
          </w:p>
          <w:p w:rsidR="00000000" w:rsidDel="00000000" w:rsidP="00000000" w:rsidRDefault="00000000" w:rsidRPr="00000000" w14:paraId="00000090">
            <w:pPr>
              <w:numPr>
                <w:ilvl w:val="0"/>
                <w:numId w:val="1"/>
              </w:numPr>
              <w:ind w:left="720" w:right="109.1338582677173" w:hanging="360"/>
              <w:jc w:val="both"/>
              <w:rPr>
                <w:u w:val="none"/>
              </w:rPr>
            </w:pPr>
            <w:r w:rsidDel="00000000" w:rsidR="00000000" w:rsidRPr="00000000">
              <w:rPr>
                <w:rtl w:val="0"/>
              </w:rPr>
              <w:t xml:space="preserve">Include connective and proactive social activities in SNA withdrawal</w:t>
            </w:r>
          </w:p>
          <w:p w:rsidR="00000000" w:rsidDel="00000000" w:rsidP="00000000" w:rsidRDefault="00000000" w:rsidRPr="00000000" w14:paraId="00000091">
            <w:pPr>
              <w:numPr>
                <w:ilvl w:val="0"/>
                <w:numId w:val="1"/>
              </w:numPr>
              <w:ind w:left="720" w:right="109.1338582677173" w:hanging="360"/>
              <w:jc w:val="both"/>
              <w:rPr>
                <w:u w:val="none"/>
              </w:rPr>
            </w:pPr>
            <w:r w:rsidDel="00000000" w:rsidR="00000000" w:rsidRPr="00000000">
              <w:rPr>
                <w:rtl w:val="0"/>
              </w:rPr>
              <w:t xml:space="preserve">Timetable review meeting with parents (20 days after initial meeting) ‘Important factors to consider as part of the review are the nature of the bullying behaviour, the effectiveness of the strategies used to address the bullying behaviour and the relationship between the students involved’ (Procedures)</w:t>
            </w:r>
          </w:p>
          <w:p w:rsidR="00000000" w:rsidDel="00000000" w:rsidP="00000000" w:rsidRDefault="00000000" w:rsidRPr="00000000" w14:paraId="00000092">
            <w:pPr>
              <w:numPr>
                <w:ilvl w:val="0"/>
                <w:numId w:val="1"/>
              </w:numPr>
              <w:ind w:left="720" w:right="109.1338582677173" w:hanging="360"/>
              <w:jc w:val="both"/>
              <w:rPr>
                <w:u w:val="none"/>
              </w:rPr>
            </w:pPr>
            <w:r w:rsidDel="00000000" w:rsidR="00000000" w:rsidRPr="00000000">
              <w:rPr>
                <w:rtl w:val="0"/>
              </w:rPr>
              <w:t xml:space="preserve">Continue to record any continued incidences </w:t>
            </w:r>
            <w:r w:rsidDel="00000000" w:rsidR="00000000" w:rsidRPr="00000000">
              <w:rPr>
                <w:i w:val="1"/>
                <w:iCs w:val="1"/>
                <w:rtl w:val="0"/>
              </w:rPr>
              <w:t xml:space="preserve">on log of actions </w:t>
            </w:r>
            <w:r w:rsidDel="00000000" w:rsidR="00000000" w:rsidRPr="00000000">
              <w:rPr>
                <w:rtl w:val="0"/>
              </w:rPr>
            </w:r>
          </w:p>
          <w:p w:rsidR="00000000" w:rsidDel="00000000" w:rsidP="00000000" w:rsidRDefault="00000000" w:rsidRPr="00000000" w14:paraId="00000093">
            <w:pPr>
              <w:ind w:left="283.46456692913375" w:right="109.1338582677173" w:firstLine="0"/>
              <w:jc w:val="both"/>
              <w:rPr/>
            </w:pPr>
            <w:r w:rsidDel="00000000" w:rsidR="00000000" w:rsidRPr="00000000">
              <w:rPr>
                <w:rtl w:val="0"/>
              </w:rPr>
            </w:r>
          </w:p>
          <w:p w:rsidR="00000000" w:rsidDel="00000000" w:rsidP="00000000" w:rsidRDefault="00000000" w:rsidRPr="00000000" w14:paraId="00000094">
            <w:pPr>
              <w:ind w:left="283.46456692913375" w:right="109.1338582677173" w:firstLine="0"/>
              <w:jc w:val="both"/>
              <w:rPr>
                <w:b w:val="1"/>
                <w:bCs w:val="1"/>
              </w:rPr>
            </w:pPr>
            <w:r w:rsidDel="00000000" w:rsidR="00000000" w:rsidRPr="00000000">
              <w:rPr>
                <w:b w:val="1"/>
                <w:bCs w:val="1"/>
                <w:rtl w:val="0"/>
              </w:rPr>
              <w:t xml:space="preserve">Step 3:</w:t>
            </w:r>
          </w:p>
          <w:p w:rsidR="00000000" w:rsidDel="00000000" w:rsidP="00000000" w:rsidRDefault="00000000" w:rsidRPr="00000000" w14:paraId="00000095">
            <w:pPr>
              <w:ind w:left="283.46456692913375" w:right="109.1338582677173" w:firstLine="0"/>
              <w:jc w:val="both"/>
              <w:rPr/>
            </w:pPr>
            <w:r w:rsidDel="00000000" w:rsidR="00000000" w:rsidRPr="00000000">
              <w:rPr>
                <w:rtl w:val="0"/>
              </w:rPr>
              <w:t xml:space="preserve">If unacceptable behaviour continues, review the strategies used in consultation with the students, learning community and parents and agree to meet again over an agreed timeframe until the bullying behaviour has ceased. Consult with external agencies if appropriate eg National Educational Psychological Service (NEPS), Túsla, Oide, NCSE</w:t>
            </w:r>
          </w:p>
          <w:p w:rsidR="00000000" w:rsidDel="00000000" w:rsidP="00000000" w:rsidRDefault="00000000" w:rsidRPr="00000000" w14:paraId="00000096">
            <w:pPr>
              <w:ind w:left="283.46456692913375" w:right="109.1338582677173" w:firstLine="0"/>
              <w:jc w:val="both"/>
              <w:rPr/>
            </w:pPr>
            <w:r w:rsidDel="00000000" w:rsidR="00000000" w:rsidRPr="00000000">
              <w:rPr>
                <w:rtl w:val="0"/>
              </w:rPr>
            </w:r>
          </w:p>
          <w:p w:rsidR="00000000" w:rsidDel="00000000" w:rsidP="00000000" w:rsidRDefault="00000000" w:rsidRPr="00000000" w14:paraId="00000097">
            <w:pPr>
              <w:ind w:left="283.46456692913375" w:right="109.1338582677173" w:firstLine="0"/>
              <w:jc w:val="both"/>
              <w:rPr>
                <w:b w:val="1"/>
                <w:bCs w:val="1"/>
              </w:rPr>
            </w:pPr>
            <w:r w:rsidDel="00000000" w:rsidR="00000000" w:rsidRPr="00000000">
              <w:rPr>
                <w:b w:val="1"/>
                <w:bCs w:val="1"/>
                <w:rtl w:val="0"/>
              </w:rPr>
              <w:t xml:space="preserve">Step 4:</w:t>
            </w:r>
          </w:p>
          <w:p w:rsidR="00000000" w:rsidDel="00000000" w:rsidP="00000000" w:rsidRDefault="00000000" w:rsidRPr="00000000" w14:paraId="00000098">
            <w:pPr>
              <w:ind w:left="283.46456692913375" w:right="109.1338582677173" w:firstLine="0"/>
              <w:jc w:val="both"/>
              <w:rPr/>
            </w:pPr>
            <w:r w:rsidDel="00000000" w:rsidR="00000000" w:rsidRPr="00000000">
              <w:rPr>
                <w:rtl w:val="0"/>
              </w:rPr>
              <w:t xml:space="preserve">If a parent is not satisfied with how bullying behaviour has been addressed by the school, in accordance with these procedures, they should be referred to the school’s complaints </w:t>
            </w:r>
            <w:r w:rsidDel="00000000" w:rsidR="00000000" w:rsidRPr="00000000">
              <w:rPr>
                <w:rtl w:val="0"/>
              </w:rPr>
              <w:t xml:space="preserve">procedure</w:t>
            </w:r>
            <w:r w:rsidDel="00000000" w:rsidR="00000000" w:rsidRPr="00000000">
              <w:rPr>
                <w:rtl w:val="0"/>
              </w:rPr>
              <w:t xml:space="preserve">. </w:t>
            </w:r>
          </w:p>
          <w:p w:rsidR="00000000" w:rsidDel="00000000" w:rsidP="00000000" w:rsidRDefault="00000000" w:rsidRPr="00000000" w14:paraId="00000099">
            <w:pPr>
              <w:ind w:left="283.46456692913375" w:right="109.1338582677173" w:firstLine="0"/>
              <w:jc w:val="both"/>
              <w:rPr/>
            </w:pPr>
            <w:r w:rsidDel="00000000" w:rsidR="00000000" w:rsidRPr="00000000">
              <w:rPr>
                <w:rtl w:val="0"/>
              </w:rPr>
            </w:r>
          </w:p>
          <w:p w:rsidR="00000000" w:rsidDel="00000000" w:rsidP="00000000" w:rsidRDefault="00000000" w:rsidRPr="00000000" w14:paraId="0000009A">
            <w:pPr>
              <w:ind w:left="283.46456692913375" w:right="109.1338582677173" w:firstLine="0"/>
              <w:jc w:val="both"/>
              <w:rPr/>
            </w:pPr>
            <w:r w:rsidDel="00000000" w:rsidR="00000000" w:rsidRPr="00000000">
              <w:rPr>
                <w:rtl w:val="0"/>
              </w:rPr>
              <w:t xml:space="preserve">The following principles must be adhered to when addressing bullying behaviour: </w:t>
            </w:r>
          </w:p>
          <w:p w:rsidR="00000000" w:rsidDel="00000000" w:rsidP="00000000" w:rsidRDefault="00000000" w:rsidRPr="00000000" w14:paraId="0000009B">
            <w:pPr>
              <w:numPr>
                <w:ilvl w:val="0"/>
                <w:numId w:val="7"/>
              </w:numPr>
              <w:ind w:left="720" w:right="109.1338582677173" w:hanging="360"/>
              <w:jc w:val="both"/>
              <w:rPr>
                <w:u w:val="none"/>
              </w:rPr>
            </w:pPr>
            <w:r w:rsidDel="00000000" w:rsidR="00000000" w:rsidRPr="00000000">
              <w:rPr>
                <w:rtl w:val="0"/>
              </w:rPr>
              <w:t xml:space="preserve">ensure that the student experiencing bullying behaviour feels listened to and reassured </w:t>
            </w:r>
          </w:p>
          <w:p w:rsidR="00000000" w:rsidDel="00000000" w:rsidP="00000000" w:rsidRDefault="00000000" w:rsidRPr="00000000" w14:paraId="0000009C">
            <w:pPr>
              <w:numPr>
                <w:ilvl w:val="0"/>
                <w:numId w:val="7"/>
              </w:numPr>
              <w:ind w:left="720" w:right="109.1338582677173" w:hanging="360"/>
              <w:jc w:val="both"/>
              <w:rPr>
                <w:u w:val="none"/>
              </w:rPr>
            </w:pPr>
            <w:r w:rsidDel="00000000" w:rsidR="00000000" w:rsidRPr="00000000">
              <w:rPr>
                <w:rtl w:val="0"/>
              </w:rPr>
              <w:t xml:space="preserve">seek to ensure the privacy of those involved </w:t>
            </w:r>
          </w:p>
          <w:p w:rsidR="00000000" w:rsidDel="00000000" w:rsidP="00000000" w:rsidRDefault="00000000" w:rsidRPr="00000000" w14:paraId="0000009D">
            <w:pPr>
              <w:numPr>
                <w:ilvl w:val="0"/>
                <w:numId w:val="7"/>
              </w:numPr>
              <w:ind w:left="720" w:right="109.1338582677173" w:hanging="360"/>
              <w:jc w:val="both"/>
              <w:rPr>
                <w:u w:val="none"/>
              </w:rPr>
            </w:pPr>
            <w:r w:rsidDel="00000000" w:rsidR="00000000" w:rsidRPr="00000000">
              <w:rPr>
                <w:rtl w:val="0"/>
              </w:rPr>
              <w:t xml:space="preserve">conduct all conversations with sensitivity </w:t>
            </w:r>
          </w:p>
          <w:p w:rsidR="00000000" w:rsidDel="00000000" w:rsidP="00000000" w:rsidRDefault="00000000" w:rsidRPr="00000000" w14:paraId="0000009E">
            <w:pPr>
              <w:numPr>
                <w:ilvl w:val="0"/>
                <w:numId w:val="7"/>
              </w:numPr>
              <w:ind w:left="720" w:right="109.1338582677173" w:hanging="360"/>
              <w:jc w:val="both"/>
              <w:rPr>
                <w:u w:val="none"/>
              </w:rPr>
            </w:pPr>
            <w:r w:rsidDel="00000000" w:rsidR="00000000" w:rsidRPr="00000000">
              <w:rPr>
                <w:rtl w:val="0"/>
              </w:rPr>
              <w:t xml:space="preserve">consider the age and ability of those involved </w:t>
            </w:r>
            <w:r w:rsidDel="00000000" w:rsidR="00000000" w:rsidRPr="00000000">
              <w:rPr>
                <w:rtl w:val="0"/>
              </w:rPr>
            </w:r>
          </w:p>
          <w:p w:rsidR="00000000" w:rsidDel="00000000" w:rsidP="00000000" w:rsidRDefault="00000000" w:rsidRPr="00000000" w14:paraId="0000009F">
            <w:pPr>
              <w:spacing w:before="20" w:line="252.00000000000003" w:lineRule="auto"/>
              <w:ind w:left="-566.9291338582675" w:right="109.1338582677173" w:firstLine="0"/>
              <w:jc w:val="both"/>
              <w:rPr>
                <w:color w:val="231f20"/>
              </w:rPr>
            </w:pPr>
            <w:r w:rsidDel="00000000" w:rsidR="00000000" w:rsidRPr="00000000">
              <w:rPr>
                <w:rtl w:val="0"/>
              </w:rPr>
            </w:r>
          </w:p>
        </w:tc>
      </w:tr>
    </w:tbl>
    <w:p w:rsidR="00000000" w:rsidDel="00000000" w:rsidP="00000000" w:rsidRDefault="00000000" w:rsidRPr="00000000" w14:paraId="000000A0">
      <w:pPr>
        <w:spacing w:after="240" w:before="240" w:lineRule="auto"/>
        <w:ind w:left="-566.9291338582675" w:right="109.1338582677173" w:firstLine="0"/>
        <w:jc w:val="both"/>
        <w:rPr>
          <w:sz w:val="20"/>
          <w:szCs w:val="20"/>
        </w:rPr>
      </w:pPr>
      <w:r w:rsidDel="00000000" w:rsidR="00000000" w:rsidRPr="00000000">
        <w:rPr>
          <w:rtl w:val="0"/>
        </w:rPr>
      </w:r>
    </w:p>
    <w:tbl>
      <w:tblPr>
        <w:tblStyle w:val="Table5"/>
        <w:tblW w:w="871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715"/>
        <w:tblGridChange w:id="0">
          <w:tblGrid>
            <w:gridCol w:w="8715"/>
          </w:tblGrid>
        </w:tblGridChange>
      </w:tblGrid>
      <w:tr>
        <w:trPr>
          <w:cantSplit w:val="0"/>
          <w:trHeight w:val="675" w:hRule="atLeast"/>
          <w:tblHeader w:val="0"/>
        </w:trPr>
        <w:tc>
          <w:tcPr>
            <w:tcBorders>
              <w:top w:color="005951" w:space="0" w:sz="18" w:val="single"/>
              <w:left w:color="005951" w:space="0" w:sz="18" w:val="single"/>
              <w:bottom w:color="005951" w:space="0" w:sz="6" w:val="single"/>
              <w:right w:color="005951" w:space="0" w:sz="18" w:val="single"/>
            </w:tcBorders>
            <w:shd w:fill="auto" w:val="clear"/>
            <w:tcMar>
              <w:top w:w="0.0" w:type="dxa"/>
              <w:left w:w="0.0" w:type="dxa"/>
              <w:bottom w:w="0.0" w:type="dxa"/>
              <w:right w:w="0.0" w:type="dxa"/>
            </w:tcMar>
            <w:vAlign w:val="top"/>
          </w:tcPr>
          <w:p w:rsidR="00000000" w:rsidDel="00000000" w:rsidP="00000000" w:rsidRDefault="00000000" w:rsidRPr="00000000" w14:paraId="000000A1">
            <w:pPr>
              <w:spacing w:before="20" w:line="252.00000000000003" w:lineRule="auto"/>
              <w:ind w:left="566.9291338582675" w:right="109.1338582677173" w:firstLine="0"/>
              <w:jc w:val="both"/>
              <w:rPr>
                <w:color w:val="231f20"/>
                <w:sz w:val="24"/>
                <w:szCs w:val="24"/>
              </w:rPr>
            </w:pPr>
            <w:r w:rsidDel="00000000" w:rsidR="00000000" w:rsidRPr="00000000">
              <w:rPr>
                <w:color w:val="231f20"/>
                <w:sz w:val="24"/>
                <w:szCs w:val="24"/>
                <w:rtl w:val="0"/>
              </w:rPr>
              <w:t xml:space="preserve">The school will use the following approaches to support those who experience, witness and display bullying behaviour;</w:t>
            </w:r>
          </w:p>
          <w:p w:rsidR="00000000" w:rsidDel="00000000" w:rsidP="00000000" w:rsidRDefault="00000000" w:rsidRPr="00000000" w14:paraId="000000A2">
            <w:pPr>
              <w:spacing w:before="20" w:line="252.00000000000003" w:lineRule="auto"/>
              <w:ind w:left="566.9291338582675" w:right="109.1338582677173" w:firstLine="0"/>
              <w:jc w:val="both"/>
              <w:rPr>
                <w:color w:val="231f20"/>
              </w:rPr>
            </w:pPr>
            <w:r w:rsidDel="00000000" w:rsidR="00000000" w:rsidRPr="00000000">
              <w:rPr>
                <w:rtl w:val="0"/>
              </w:rPr>
            </w:r>
          </w:p>
          <w:p w:rsidR="00000000" w:rsidDel="00000000" w:rsidP="00000000" w:rsidRDefault="00000000" w:rsidRPr="00000000" w14:paraId="000000A3">
            <w:pPr>
              <w:spacing w:before="20" w:line="252.00000000000003" w:lineRule="auto"/>
              <w:ind w:left="566.9291338582675" w:right="109.1338582677173" w:firstLine="0"/>
              <w:jc w:val="both"/>
              <w:rPr>
                <w:color w:val="231f20"/>
              </w:rPr>
            </w:pPr>
            <w:r w:rsidDel="00000000" w:rsidR="00000000" w:rsidRPr="00000000">
              <w:rPr>
                <w:color w:val="231f20"/>
                <w:rtl w:val="0"/>
              </w:rPr>
              <w:t xml:space="preserve">The school's programme of support for working with pupils affected by bullying involves a whole school approach. Given the complexity of bullying behaviour, no one intervention/support programme works in all situations. We endeavour to use one or more of the following:</w:t>
            </w:r>
          </w:p>
          <w:p w:rsidR="00000000" w:rsidDel="00000000" w:rsidP="00000000" w:rsidRDefault="00000000" w:rsidRPr="00000000" w14:paraId="000000A4">
            <w:pPr>
              <w:spacing w:before="20" w:line="252.00000000000003" w:lineRule="auto"/>
              <w:ind w:left="566.9291338582675" w:right="109.1338582677173" w:firstLine="0"/>
              <w:jc w:val="both"/>
              <w:rPr>
                <w:color w:val="231f20"/>
              </w:rPr>
            </w:pPr>
            <w:r w:rsidDel="00000000" w:rsidR="00000000" w:rsidRPr="00000000">
              <w:rPr>
                <w:rtl w:val="0"/>
              </w:rPr>
            </w:r>
          </w:p>
          <w:p w:rsidR="00000000" w:rsidDel="00000000" w:rsidP="00000000" w:rsidRDefault="00000000" w:rsidRPr="00000000" w14:paraId="000000A5">
            <w:pPr>
              <w:numPr>
                <w:ilvl w:val="0"/>
                <w:numId w:val="5"/>
              </w:numPr>
              <w:spacing w:after="0" w:afterAutospacing="0" w:before="20" w:line="252.00000000000003" w:lineRule="auto"/>
              <w:ind w:left="720" w:right="109.1338582677173" w:hanging="360"/>
              <w:jc w:val="both"/>
              <w:rPr>
                <w:color w:val="231f20"/>
                <w:u w:val="none"/>
              </w:rPr>
            </w:pPr>
            <w:r w:rsidDel="00000000" w:rsidR="00000000" w:rsidRPr="00000000">
              <w:rPr>
                <w:color w:val="231f20"/>
                <w:rtl w:val="0"/>
              </w:rPr>
              <w:t xml:space="preserve">Direct teaching eg Nurture, Fun Friends, Emotional resilience programme;Ginger Bear.</w:t>
            </w:r>
          </w:p>
          <w:p w:rsidR="00000000" w:rsidDel="00000000" w:rsidP="00000000" w:rsidRDefault="00000000" w:rsidRPr="00000000" w14:paraId="000000A6">
            <w:pPr>
              <w:numPr>
                <w:ilvl w:val="0"/>
                <w:numId w:val="5"/>
              </w:numPr>
              <w:spacing w:after="0" w:afterAutospacing="0" w:before="0" w:beforeAutospacing="0" w:line="252.00000000000003" w:lineRule="auto"/>
              <w:ind w:left="720" w:right="109.1338582677173" w:hanging="360"/>
              <w:jc w:val="both"/>
              <w:rPr>
                <w:color w:val="231f20"/>
                <w:u w:val="none"/>
              </w:rPr>
            </w:pPr>
            <w:r w:rsidDel="00000000" w:rsidR="00000000" w:rsidRPr="00000000">
              <w:rPr>
                <w:color w:val="231f20"/>
                <w:rtl w:val="0"/>
              </w:rPr>
              <w:t xml:space="preserve">Targeted play skills/supports</w:t>
            </w:r>
          </w:p>
          <w:p w:rsidR="00000000" w:rsidDel="00000000" w:rsidP="00000000" w:rsidRDefault="00000000" w:rsidRPr="00000000" w14:paraId="000000A7">
            <w:pPr>
              <w:numPr>
                <w:ilvl w:val="0"/>
                <w:numId w:val="5"/>
              </w:numPr>
              <w:spacing w:after="0" w:afterAutospacing="0" w:before="0" w:beforeAutospacing="0" w:line="252.00000000000003" w:lineRule="auto"/>
              <w:ind w:left="720" w:right="109.1338582677173" w:hanging="360"/>
              <w:jc w:val="both"/>
              <w:rPr>
                <w:color w:val="231f20"/>
                <w:u w:val="none"/>
              </w:rPr>
            </w:pPr>
            <w:r w:rsidDel="00000000" w:rsidR="00000000" w:rsidRPr="00000000">
              <w:rPr>
                <w:color w:val="231f20"/>
                <w:rtl w:val="0"/>
              </w:rPr>
              <w:t xml:space="preserve">Continuum of Support</w:t>
            </w:r>
          </w:p>
          <w:p w:rsidR="00000000" w:rsidDel="00000000" w:rsidP="00000000" w:rsidRDefault="00000000" w:rsidRPr="00000000" w14:paraId="000000A8">
            <w:pPr>
              <w:numPr>
                <w:ilvl w:val="0"/>
                <w:numId w:val="5"/>
              </w:numPr>
              <w:spacing w:after="0" w:afterAutospacing="0" w:before="0" w:beforeAutospacing="0" w:line="252.00000000000003" w:lineRule="auto"/>
              <w:ind w:left="720" w:right="109.1338582677173" w:hanging="360"/>
              <w:jc w:val="both"/>
              <w:rPr>
                <w:color w:val="231f20"/>
                <w:u w:val="none"/>
              </w:rPr>
            </w:pPr>
            <w:r w:rsidDel="00000000" w:rsidR="00000000" w:rsidRPr="00000000">
              <w:rPr>
                <w:color w:val="231f20"/>
                <w:rtl w:val="0"/>
              </w:rPr>
              <w:t xml:space="preserve">NEPS </w:t>
            </w:r>
          </w:p>
          <w:p w:rsidR="00000000" w:rsidDel="00000000" w:rsidP="00000000" w:rsidRDefault="00000000" w:rsidRPr="00000000" w14:paraId="000000A9">
            <w:pPr>
              <w:numPr>
                <w:ilvl w:val="0"/>
                <w:numId w:val="5"/>
              </w:numPr>
              <w:spacing w:after="0" w:afterAutospacing="0" w:before="0" w:beforeAutospacing="0" w:line="252.00000000000003" w:lineRule="auto"/>
              <w:ind w:left="720" w:right="109.1338582677173" w:hanging="360"/>
              <w:jc w:val="both"/>
              <w:rPr>
                <w:color w:val="231f20"/>
                <w:u w:val="none"/>
              </w:rPr>
            </w:pPr>
            <w:r w:rsidDel="00000000" w:rsidR="00000000" w:rsidRPr="00000000">
              <w:rPr>
                <w:color w:val="231f20"/>
                <w:rtl w:val="0"/>
              </w:rPr>
              <w:t xml:space="preserve">Oide Support </w:t>
            </w:r>
          </w:p>
          <w:p w:rsidR="00000000" w:rsidDel="00000000" w:rsidP="00000000" w:rsidRDefault="00000000" w:rsidRPr="00000000" w14:paraId="000000AA">
            <w:pPr>
              <w:numPr>
                <w:ilvl w:val="0"/>
                <w:numId w:val="5"/>
              </w:numPr>
              <w:spacing w:before="0" w:beforeAutospacing="0" w:line="252.00000000000003" w:lineRule="auto"/>
              <w:ind w:left="720" w:right="109.1338582677173" w:hanging="360"/>
              <w:jc w:val="both"/>
              <w:rPr>
                <w:color w:val="231f20"/>
                <w:u w:val="none"/>
              </w:rPr>
            </w:pPr>
            <w:r w:rsidDel="00000000" w:rsidR="00000000" w:rsidRPr="00000000">
              <w:rPr>
                <w:color w:val="231f20"/>
                <w:rtl w:val="0"/>
              </w:rPr>
              <w:t xml:space="preserve">Webwise </w:t>
            </w:r>
          </w:p>
        </w:tc>
      </w:tr>
    </w:tbl>
    <w:p w:rsidR="00000000" w:rsidDel="00000000" w:rsidP="00000000" w:rsidRDefault="00000000" w:rsidRPr="00000000" w14:paraId="000000AB">
      <w:pPr>
        <w:spacing w:after="240" w:before="240" w:lineRule="auto"/>
        <w:ind w:left="-566.9291338582675" w:right="-582.4015748031485" w:firstLine="0"/>
        <w:jc w:val="both"/>
        <w:rPr>
          <w:color w:val="231f20"/>
        </w:rPr>
      </w:pPr>
      <w:r w:rsidDel="00000000" w:rsidR="00000000" w:rsidRPr="00000000">
        <w:rPr>
          <w:rtl w:val="0"/>
        </w:rPr>
      </w:r>
    </w:p>
    <w:p w:rsidR="00000000" w:rsidDel="00000000" w:rsidP="00000000" w:rsidRDefault="00000000" w:rsidRPr="00000000" w14:paraId="000000AC">
      <w:pPr>
        <w:spacing w:after="240" w:before="240" w:lineRule="auto"/>
        <w:ind w:left="-566.9291338582675" w:right="-582.4015748031485" w:firstLine="0"/>
        <w:jc w:val="both"/>
        <w:rPr>
          <w:color w:val="231f20"/>
        </w:rPr>
      </w:pPr>
      <w:r w:rsidDel="00000000" w:rsidR="00000000" w:rsidRPr="00000000">
        <w:rPr>
          <w:color w:val="231f20"/>
          <w:rtl w:val="0"/>
        </w:rPr>
        <w:t xml:space="preserve">All bullying behaviour will be recorded. This will include the type of behaviour, where and when it took place, and the date of the engagement with students and parents. The actions and supports agreed to address bullying behaviour will be documented. If the bullying behaviour is a child protection concern the matter will be addressed without delay in accordance with </w:t>
      </w:r>
      <w:r w:rsidDel="00000000" w:rsidR="00000000" w:rsidRPr="00000000">
        <w:rPr>
          <w:i w:val="1"/>
          <w:iCs w:val="1"/>
          <w:color w:val="231f20"/>
          <w:rtl w:val="0"/>
        </w:rPr>
        <w:t xml:space="preserve">Child Protection Procedures for Primary and Post-Primary Schools</w:t>
      </w:r>
      <w:r w:rsidDel="00000000" w:rsidR="00000000" w:rsidRPr="00000000">
        <w:rPr>
          <w:color w:val="231f20"/>
          <w:rtl w:val="0"/>
        </w:rPr>
        <w:t xml:space="preserve">.</w:t>
      </w:r>
    </w:p>
    <w:p w:rsidR="00000000" w:rsidDel="00000000" w:rsidP="00000000" w:rsidRDefault="00000000" w:rsidRPr="00000000" w14:paraId="000000AD">
      <w:pPr>
        <w:spacing w:after="240" w:before="200" w:lineRule="auto"/>
        <w:ind w:left="-566.9291338582675" w:right="109.1338582677173" w:firstLine="0"/>
        <w:jc w:val="both"/>
        <w:rPr/>
      </w:pPr>
      <w:r w:rsidDel="00000000" w:rsidR="00000000" w:rsidRPr="00000000">
        <w:rPr>
          <w:rtl w:val="0"/>
        </w:rPr>
        <w:t xml:space="preserve"> </w:t>
      </w:r>
    </w:p>
    <w:p w:rsidR="00000000" w:rsidDel="00000000" w:rsidP="00000000" w:rsidRDefault="00000000" w:rsidRPr="00000000" w14:paraId="000000AE">
      <w:pPr>
        <w:pStyle w:val="Heading1"/>
        <w:keepNext w:val="0"/>
        <w:keepLines w:val="0"/>
        <w:spacing w:before="0" w:lineRule="auto"/>
        <w:ind w:left="-566.9291338582675" w:right="109.1338582677173" w:firstLine="0"/>
        <w:jc w:val="both"/>
        <w:rPr>
          <w:b w:val="1"/>
          <w:bCs w:val="1"/>
          <w:color w:val="005951"/>
          <w:sz w:val="46"/>
          <w:szCs w:val="46"/>
        </w:rPr>
      </w:pPr>
      <w:bookmarkStart w:colFirst="0" w:colLast="0" w:name="_6bws4lcc4q31" w:id="6"/>
      <w:bookmarkEnd w:id="6"/>
      <w:r w:rsidDel="00000000" w:rsidR="00000000" w:rsidRPr="00000000">
        <w:rPr>
          <w:b w:val="1"/>
          <w:bCs w:val="1"/>
          <w:color w:val="005951"/>
          <w:sz w:val="46"/>
          <w:szCs w:val="46"/>
          <w:rtl w:val="0"/>
        </w:rPr>
        <w:t xml:space="preserve">Section D: Oversight</w:t>
      </w:r>
    </w:p>
    <w:p w:rsidR="00000000" w:rsidDel="00000000" w:rsidP="00000000" w:rsidRDefault="00000000" w:rsidRPr="00000000" w14:paraId="000000AF">
      <w:pPr>
        <w:spacing w:before="120" w:line="252.00000000000003" w:lineRule="auto"/>
        <w:ind w:left="-566.9291338582675" w:right="109.1338582677173" w:firstLine="0"/>
        <w:jc w:val="both"/>
        <w:rPr>
          <w:color w:val="231f20"/>
        </w:rPr>
      </w:pPr>
      <w:r w:rsidDel="00000000" w:rsidR="00000000" w:rsidRPr="00000000">
        <w:rPr>
          <w:color w:val="231f20"/>
          <w:rtl w:val="0"/>
        </w:rPr>
        <w:t xml:space="preserve">The principal will present an update on bullying behaviour at each board of management meeting. This update will include the number of incidents of bullying behaviour that have been reported since the last meeting, the number of ongoing incidents and the total number of incidents since the beginning of the school year. Where incidents of bullying behaviour have occurred, the principal will also provide a verbal update which will include where relevant, information relating to trends and patterns identified, strategies used to address the bullying behaviour and any wider strategies to prevent and address bullying behaviour where relevant. This update does not contain personal or identifying information. See Chapter 7 of the Bí Cineálta procedures.</w:t>
      </w:r>
    </w:p>
    <w:p w:rsidR="00000000" w:rsidDel="00000000" w:rsidP="00000000" w:rsidRDefault="00000000" w:rsidRPr="00000000" w14:paraId="000000B0">
      <w:pPr>
        <w:spacing w:before="120" w:line="252.00000000000003" w:lineRule="auto"/>
        <w:ind w:left="-566.9291338582675" w:right="109.1338582677173" w:firstLine="0"/>
        <w:jc w:val="both"/>
        <w:rPr>
          <w:color w:val="231f20"/>
        </w:rPr>
      </w:pPr>
      <w:r w:rsidDel="00000000" w:rsidR="00000000" w:rsidRPr="00000000">
        <w:rPr>
          <w:color w:val="231f20"/>
          <w:rtl w:val="0"/>
        </w:rPr>
        <w:t xml:space="preserve">This policy is available to our school community on the school’s website and in hard copy on request. A student friendly version of this policy is displayed in the school and is also available on our website and in hard copy on request.</w:t>
      </w:r>
    </w:p>
    <w:p w:rsidR="00000000" w:rsidDel="00000000" w:rsidP="00000000" w:rsidRDefault="00000000" w:rsidRPr="00000000" w14:paraId="000000B1">
      <w:pPr>
        <w:spacing w:before="120" w:line="252.00000000000003" w:lineRule="auto"/>
        <w:ind w:left="-566.9291338582675" w:right="109.1338582677173" w:firstLine="0"/>
        <w:jc w:val="both"/>
        <w:rPr/>
      </w:pPr>
      <w:r w:rsidDel="00000000" w:rsidR="00000000" w:rsidRPr="00000000">
        <w:rPr>
          <w:color w:val="231f20"/>
          <w:rtl w:val="0"/>
        </w:rPr>
        <w:t xml:space="preserve">This policy and its implementation will be reviewed, following input from our school community, each calendar year or as soon as practicable after there has been a material change in any matter to which this policy refers.</w:t>
      </w:r>
      <w:r w:rsidDel="00000000" w:rsidR="00000000" w:rsidRPr="00000000">
        <w:rPr>
          <w:rtl w:val="0"/>
        </w:rPr>
      </w:r>
    </w:p>
    <w:p w:rsidR="00000000" w:rsidDel="00000000" w:rsidP="00000000" w:rsidRDefault="00000000" w:rsidRPr="00000000" w14:paraId="000000B2">
      <w:pPr>
        <w:spacing w:after="240" w:before="40" w:lineRule="auto"/>
        <w:ind w:left="-566.9291338582675" w:right="109.1338582677173" w:firstLine="0"/>
        <w:jc w:val="both"/>
        <w:rPr/>
      </w:pPr>
      <w:r w:rsidDel="00000000" w:rsidR="00000000" w:rsidRPr="00000000">
        <w:rPr>
          <w:rtl w:val="0"/>
        </w:rPr>
      </w:r>
    </w:p>
    <w:p w:rsidR="00000000" w:rsidDel="00000000" w:rsidP="00000000" w:rsidRDefault="00000000" w:rsidRPr="00000000" w14:paraId="000000B3">
      <w:pPr>
        <w:spacing w:after="240" w:before="40" w:lineRule="auto"/>
        <w:ind w:left="-566.9291338582675" w:right="109.1338582677173" w:firstLine="0"/>
        <w:jc w:val="both"/>
        <w:rPr/>
      </w:pPr>
      <w:r w:rsidDel="00000000" w:rsidR="00000000" w:rsidRPr="00000000">
        <w:rPr>
          <w:rtl w:val="0"/>
        </w:rPr>
        <w:t xml:space="preserve"> </w:t>
      </w:r>
    </w:p>
    <w:p w:rsidR="00000000" w:rsidDel="00000000" w:rsidP="00000000" w:rsidRDefault="00000000" w:rsidRPr="00000000" w14:paraId="000000B4">
      <w:pPr>
        <w:spacing w:line="355.20000000000005" w:lineRule="auto"/>
        <w:ind w:left="-566.9291338582675" w:right="109.1338582677173" w:firstLine="0"/>
        <w:jc w:val="both"/>
        <w:rPr>
          <w:color w:val="231f20"/>
        </w:rPr>
      </w:pPr>
      <w:r w:rsidDel="00000000" w:rsidR="00000000" w:rsidRPr="00000000">
        <w:rPr>
          <w:color w:val="231f20"/>
          <w:rtl w:val="0"/>
        </w:rPr>
        <w:t xml:space="preserve">Signed: </w:t>
      </w:r>
      <w:r w:rsidDel="00000000" w:rsidR="00000000" w:rsidRPr="00000000">
        <w:rPr>
          <w:color w:val="231f20"/>
          <w:u w:val="single"/>
          <w:rtl w:val="0"/>
        </w:rPr>
        <w:t xml:space="preserve">                                                                      </w:t>
      </w:r>
      <w:r w:rsidDel="00000000" w:rsidR="00000000" w:rsidRPr="00000000">
        <w:rPr>
          <w:color w:val="231f20"/>
          <w:rtl w:val="0"/>
        </w:rPr>
        <w:tab/>
      </w:r>
      <w:r w:rsidDel="00000000" w:rsidR="00000000" w:rsidRPr="00000000">
        <w:rPr>
          <w:color w:val="231f20"/>
          <w:rtl w:val="0"/>
        </w:rPr>
        <w:t xml:space="preserve">Date:   </w:t>
      </w:r>
      <w:r w:rsidDel="00000000" w:rsidR="00000000" w:rsidRPr="00000000">
        <w:rPr>
          <w:color w:val="231f20"/>
          <w:u w:val="single"/>
          <w:rtl w:val="0"/>
        </w:rPr>
        <w:t xml:space="preserve">                                 </w:t>
        <w:tab/>
      </w:r>
      <w:r w:rsidDel="00000000" w:rsidR="00000000" w:rsidRPr="00000000">
        <w:rPr>
          <w:color w:val="231f20"/>
          <w:rtl w:val="0"/>
        </w:rPr>
        <w:t xml:space="preserve"> (Chairperson of board of management)</w:t>
      </w:r>
    </w:p>
    <w:p w:rsidR="00000000" w:rsidDel="00000000" w:rsidP="00000000" w:rsidRDefault="00000000" w:rsidRPr="00000000" w14:paraId="000000B5">
      <w:pPr>
        <w:spacing w:before="220" w:line="355.20000000000005" w:lineRule="auto"/>
        <w:ind w:left="-566.9291338582675" w:right="109.1338582677173" w:firstLine="0"/>
        <w:jc w:val="both"/>
        <w:rPr>
          <w:color w:val="231f20"/>
        </w:rPr>
      </w:pPr>
      <w:r w:rsidDel="00000000" w:rsidR="00000000" w:rsidRPr="00000000">
        <w:rPr>
          <w:color w:val="231f20"/>
          <w:rtl w:val="0"/>
        </w:rPr>
        <w:t xml:space="preserve">Signed: </w:t>
      </w:r>
      <w:r w:rsidDel="00000000" w:rsidR="00000000" w:rsidRPr="00000000">
        <w:rPr>
          <w:color w:val="231f20"/>
          <w:u w:val="single"/>
          <w:rtl w:val="0"/>
        </w:rPr>
        <w:t xml:space="preserve">                                                                  </w:t>
        <w:tab/>
      </w:r>
      <w:r w:rsidDel="00000000" w:rsidR="00000000" w:rsidRPr="00000000">
        <w:rPr>
          <w:color w:val="231f20"/>
          <w:rtl w:val="0"/>
        </w:rPr>
        <w:tab/>
        <w:t xml:space="preserve">Date:   </w:t>
      </w:r>
      <w:r w:rsidDel="00000000" w:rsidR="00000000" w:rsidRPr="00000000">
        <w:rPr>
          <w:color w:val="231f20"/>
          <w:u w:val="single"/>
          <w:rtl w:val="0"/>
        </w:rPr>
        <w:t xml:space="preserve">                                 </w:t>
        <w:tab/>
      </w:r>
      <w:r w:rsidDel="00000000" w:rsidR="00000000" w:rsidRPr="00000000">
        <w:rPr>
          <w:color w:val="231f20"/>
          <w:rtl w:val="0"/>
        </w:rPr>
        <w:t xml:space="preserve"> (Principal)</w:t>
      </w:r>
    </w:p>
    <w:p w:rsidR="00000000" w:rsidDel="00000000" w:rsidP="00000000" w:rsidRDefault="00000000" w:rsidRPr="00000000" w14:paraId="000000B6">
      <w:pPr>
        <w:rPr/>
      </w:pPr>
      <w:r w:rsidDel="00000000" w:rsidR="00000000" w:rsidRPr="00000000">
        <w:rPr/>
        <w:drawing>
          <wp:inline distB="114300" distT="114300" distL="114300" distR="114300">
            <wp:extent cx="4067175" cy="2409825"/>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4067175" cy="2409825"/>
                    </a:xfrm>
                    <a:prstGeom prst="rect"/>
                    <a:ln/>
                  </pic:spPr>
                </pic:pic>
              </a:graphicData>
            </a:graphic>
          </wp:inline>
        </w:drawing>
      </w:r>
      <w:r w:rsidDel="00000000" w:rsidR="00000000" w:rsidRPr="00000000">
        <w:rPr>
          <w:rtl w:val="0"/>
        </w:rPr>
      </w:r>
    </w:p>
    <w:sectPr>
      <w:pgSz w:h="16834" w:w="11909" w:orient="portrait"/>
      <w:pgMar w:bottom="1440" w:top="1440" w:left="2267.716535433071"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 w:type="table" w:styleId="Table4">
    <w:basedOn w:val="TableNormal"/>
    <w:tblPr>
      <w:tblStyleRowBandSize w:val="1"/>
      <w:tblStyleColBandSize w:val="1"/>
      <w:tblCellMar/>
    </w:tblPr>
  </w:style>
  <w:style w:type="table" w:styleId="Table5">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jpg"/><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